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E435" w14:textId="77777777" w:rsidR="00D55E04" w:rsidRDefault="00D55E04" w:rsidP="002153EE">
      <w:pPr>
        <w:rPr>
          <w:rFonts w:ascii="Arial" w:hAnsi="Arial" w:cs="Arial"/>
          <w:b/>
        </w:rPr>
      </w:pPr>
    </w:p>
    <w:p w14:paraId="21EC944E" w14:textId="77777777" w:rsidR="00130826" w:rsidRPr="00E82C8B" w:rsidRDefault="002D3EE5" w:rsidP="00E82C8B">
      <w:pPr>
        <w:jc w:val="center"/>
        <w:rPr>
          <w:rFonts w:ascii="Arial" w:hAnsi="Arial" w:cs="Arial"/>
          <w:b/>
        </w:rPr>
      </w:pPr>
      <w:r>
        <w:rPr>
          <w:rFonts w:ascii="Arial" w:hAnsi="Arial" w:cs="Arial"/>
          <w:b/>
        </w:rPr>
        <w:t>PARISH OF NEW BUCKENHAM</w:t>
      </w:r>
    </w:p>
    <w:p w14:paraId="0C024004" w14:textId="77777777" w:rsidR="00E82C8B" w:rsidRDefault="00E82C8B" w:rsidP="00E82C8B">
      <w:pPr>
        <w:jc w:val="center"/>
        <w:rPr>
          <w:rFonts w:ascii="Arial" w:hAnsi="Arial" w:cs="Arial"/>
        </w:rPr>
      </w:pPr>
    </w:p>
    <w:p w14:paraId="4D5E9E76" w14:textId="0E3BD635" w:rsidR="00FF5BD3" w:rsidRDefault="00E82C8B" w:rsidP="00E73A8E">
      <w:pPr>
        <w:jc w:val="center"/>
        <w:rPr>
          <w:rFonts w:ascii="Arial" w:hAnsi="Arial" w:cs="Arial"/>
          <w:sz w:val="20"/>
          <w:szCs w:val="20"/>
        </w:rPr>
      </w:pPr>
      <w:r w:rsidRPr="004B4AA3">
        <w:rPr>
          <w:rFonts w:ascii="Arial" w:hAnsi="Arial" w:cs="Arial"/>
          <w:b/>
          <w:sz w:val="20"/>
          <w:szCs w:val="20"/>
        </w:rPr>
        <w:t>MINUTES</w:t>
      </w:r>
      <w:r w:rsidRPr="004B4AA3">
        <w:rPr>
          <w:rFonts w:ascii="Arial" w:hAnsi="Arial" w:cs="Arial"/>
          <w:sz w:val="20"/>
          <w:szCs w:val="20"/>
        </w:rPr>
        <w:t xml:space="preserve"> </w:t>
      </w:r>
      <w:r w:rsidRPr="004B4AA3">
        <w:rPr>
          <w:rFonts w:ascii="Arial" w:hAnsi="Arial" w:cs="Arial"/>
          <w:b/>
          <w:sz w:val="20"/>
          <w:szCs w:val="20"/>
        </w:rPr>
        <w:t xml:space="preserve">OF THE </w:t>
      </w:r>
      <w:r w:rsidR="00FF5BD3">
        <w:rPr>
          <w:rFonts w:ascii="Arial" w:hAnsi="Arial" w:cs="Arial"/>
          <w:b/>
          <w:sz w:val="20"/>
          <w:szCs w:val="20"/>
        </w:rPr>
        <w:t xml:space="preserve">ANNUAL PARISH </w:t>
      </w:r>
      <w:r w:rsidRPr="004B4AA3">
        <w:rPr>
          <w:rFonts w:ascii="Arial" w:hAnsi="Arial" w:cs="Arial"/>
          <w:b/>
          <w:sz w:val="20"/>
          <w:szCs w:val="20"/>
        </w:rPr>
        <w:t>MEETING OF</w:t>
      </w:r>
      <w:r w:rsidR="00FF5BD3">
        <w:rPr>
          <w:rFonts w:ascii="Arial" w:hAnsi="Arial" w:cs="Arial"/>
          <w:sz w:val="20"/>
          <w:szCs w:val="20"/>
        </w:rPr>
        <w:t xml:space="preserve"> New Buckenham </w:t>
      </w:r>
      <w:r w:rsidR="002A3B66">
        <w:rPr>
          <w:rFonts w:ascii="Arial" w:hAnsi="Arial" w:cs="Arial"/>
          <w:sz w:val="20"/>
          <w:szCs w:val="20"/>
        </w:rPr>
        <w:t>held on Tu</w:t>
      </w:r>
      <w:r w:rsidR="00E73A8E">
        <w:rPr>
          <w:rFonts w:ascii="Arial" w:hAnsi="Arial" w:cs="Arial"/>
          <w:sz w:val="20"/>
          <w:szCs w:val="20"/>
        </w:rPr>
        <w:t xml:space="preserve">esday </w:t>
      </w:r>
      <w:r w:rsidR="00102871">
        <w:rPr>
          <w:rFonts w:ascii="Arial" w:hAnsi="Arial" w:cs="Arial"/>
          <w:sz w:val="20"/>
          <w:szCs w:val="20"/>
        </w:rPr>
        <w:t>1</w:t>
      </w:r>
      <w:r w:rsidR="00937F9C">
        <w:rPr>
          <w:rFonts w:ascii="Arial" w:hAnsi="Arial" w:cs="Arial"/>
          <w:sz w:val="20"/>
          <w:szCs w:val="20"/>
        </w:rPr>
        <w:t>2</w:t>
      </w:r>
      <w:r w:rsidR="00102871" w:rsidRPr="00102871">
        <w:rPr>
          <w:rFonts w:ascii="Arial" w:hAnsi="Arial" w:cs="Arial"/>
          <w:sz w:val="20"/>
          <w:szCs w:val="20"/>
          <w:vertAlign w:val="superscript"/>
        </w:rPr>
        <w:t>th</w:t>
      </w:r>
      <w:r w:rsidR="00102871">
        <w:rPr>
          <w:rFonts w:ascii="Arial" w:hAnsi="Arial" w:cs="Arial"/>
          <w:sz w:val="20"/>
          <w:szCs w:val="20"/>
        </w:rPr>
        <w:t xml:space="preserve"> </w:t>
      </w:r>
      <w:r w:rsidR="00937F9C">
        <w:rPr>
          <w:rFonts w:ascii="Arial" w:hAnsi="Arial" w:cs="Arial"/>
          <w:sz w:val="20"/>
          <w:szCs w:val="20"/>
        </w:rPr>
        <w:t>April</w:t>
      </w:r>
      <w:r w:rsidR="003B0DE2">
        <w:rPr>
          <w:rFonts w:ascii="Arial" w:hAnsi="Arial" w:cs="Arial"/>
          <w:sz w:val="20"/>
          <w:szCs w:val="20"/>
        </w:rPr>
        <w:t xml:space="preserve"> 20</w:t>
      </w:r>
      <w:r w:rsidR="00102871">
        <w:rPr>
          <w:rFonts w:ascii="Arial" w:hAnsi="Arial" w:cs="Arial"/>
          <w:sz w:val="20"/>
          <w:szCs w:val="20"/>
        </w:rPr>
        <w:t>2</w:t>
      </w:r>
      <w:r w:rsidR="00937F9C">
        <w:rPr>
          <w:rFonts w:ascii="Arial" w:hAnsi="Arial" w:cs="Arial"/>
          <w:sz w:val="20"/>
          <w:szCs w:val="20"/>
        </w:rPr>
        <w:t>2</w:t>
      </w:r>
    </w:p>
    <w:p w14:paraId="41F1F9DF" w14:textId="2C48F38A" w:rsidR="00E82C8B" w:rsidRPr="004B4AA3" w:rsidRDefault="00E82C8B" w:rsidP="00E73A8E">
      <w:pPr>
        <w:jc w:val="center"/>
        <w:rPr>
          <w:rFonts w:ascii="Arial" w:hAnsi="Arial" w:cs="Arial"/>
          <w:sz w:val="20"/>
          <w:szCs w:val="20"/>
        </w:rPr>
      </w:pPr>
      <w:r w:rsidRPr="004B4AA3">
        <w:rPr>
          <w:rFonts w:ascii="Arial" w:hAnsi="Arial" w:cs="Arial"/>
          <w:sz w:val="20"/>
          <w:szCs w:val="20"/>
        </w:rPr>
        <w:t xml:space="preserve"> </w:t>
      </w:r>
      <w:r w:rsidR="00FF5BD3">
        <w:rPr>
          <w:rFonts w:ascii="Arial" w:hAnsi="Arial" w:cs="Arial"/>
          <w:sz w:val="20"/>
          <w:szCs w:val="20"/>
        </w:rPr>
        <w:t xml:space="preserve">at </w:t>
      </w:r>
      <w:r w:rsidR="001B7744">
        <w:rPr>
          <w:rFonts w:ascii="Arial" w:hAnsi="Arial" w:cs="Arial"/>
          <w:sz w:val="20"/>
          <w:szCs w:val="20"/>
        </w:rPr>
        <w:t>8.</w:t>
      </w:r>
      <w:r w:rsidR="00222C7C">
        <w:rPr>
          <w:rFonts w:ascii="Arial" w:hAnsi="Arial" w:cs="Arial"/>
          <w:sz w:val="20"/>
          <w:szCs w:val="20"/>
        </w:rPr>
        <w:t>0</w:t>
      </w:r>
      <w:r w:rsidR="001B7744">
        <w:rPr>
          <w:rFonts w:ascii="Arial" w:hAnsi="Arial" w:cs="Arial"/>
          <w:sz w:val="20"/>
          <w:szCs w:val="20"/>
        </w:rPr>
        <w:t>0 -</w:t>
      </w:r>
      <w:r w:rsidR="00551CCF">
        <w:rPr>
          <w:rFonts w:ascii="Arial" w:hAnsi="Arial" w:cs="Arial"/>
          <w:sz w:val="20"/>
          <w:szCs w:val="20"/>
        </w:rPr>
        <w:t>8</w:t>
      </w:r>
      <w:r w:rsidR="00222C7C">
        <w:rPr>
          <w:rFonts w:ascii="Arial" w:hAnsi="Arial" w:cs="Arial"/>
          <w:sz w:val="20"/>
          <w:szCs w:val="20"/>
        </w:rPr>
        <w:t>.</w:t>
      </w:r>
      <w:r w:rsidR="00937F9C">
        <w:rPr>
          <w:rFonts w:ascii="Arial" w:hAnsi="Arial" w:cs="Arial"/>
          <w:sz w:val="20"/>
          <w:szCs w:val="20"/>
        </w:rPr>
        <w:t>45</w:t>
      </w:r>
      <w:r w:rsidR="001B7744">
        <w:rPr>
          <w:rFonts w:ascii="Arial" w:hAnsi="Arial" w:cs="Arial"/>
          <w:sz w:val="20"/>
          <w:szCs w:val="20"/>
        </w:rPr>
        <w:t xml:space="preserve">pm </w:t>
      </w:r>
      <w:r w:rsidRPr="004B4AA3">
        <w:rPr>
          <w:rFonts w:ascii="Arial" w:hAnsi="Arial" w:cs="Arial"/>
          <w:sz w:val="20"/>
          <w:szCs w:val="20"/>
        </w:rPr>
        <w:t>in the Village Hall</w:t>
      </w:r>
      <w:r w:rsidR="009721F5">
        <w:rPr>
          <w:rFonts w:ascii="Arial" w:hAnsi="Arial" w:cs="Arial"/>
          <w:sz w:val="20"/>
          <w:szCs w:val="20"/>
        </w:rPr>
        <w:t>, Moat Lane</w:t>
      </w:r>
    </w:p>
    <w:p w14:paraId="7B0BB427" w14:textId="77777777" w:rsidR="00E82C8B" w:rsidRPr="004B4AA3" w:rsidRDefault="00E82C8B" w:rsidP="00130826">
      <w:pPr>
        <w:rPr>
          <w:rFonts w:ascii="Arial" w:hAnsi="Arial" w:cs="Arial"/>
          <w:sz w:val="20"/>
          <w:szCs w:val="20"/>
        </w:rPr>
      </w:pPr>
    </w:p>
    <w:p w14:paraId="0B0B3BB3" w14:textId="05B3C9E1" w:rsidR="00D46AB5" w:rsidRPr="004B4AA3" w:rsidRDefault="00E82C8B" w:rsidP="00D46AB5">
      <w:pPr>
        <w:ind w:left="2160" w:hanging="2160"/>
        <w:rPr>
          <w:rFonts w:ascii="Arial" w:hAnsi="Arial" w:cs="Arial"/>
          <w:sz w:val="20"/>
          <w:szCs w:val="20"/>
        </w:rPr>
      </w:pPr>
      <w:r w:rsidRPr="004B4AA3">
        <w:rPr>
          <w:rFonts w:ascii="Arial" w:hAnsi="Arial" w:cs="Arial"/>
          <w:sz w:val="20"/>
          <w:szCs w:val="20"/>
        </w:rPr>
        <w:t>Present:</w:t>
      </w:r>
      <w:r w:rsidRPr="004B4AA3">
        <w:rPr>
          <w:rFonts w:ascii="Arial" w:hAnsi="Arial" w:cs="Arial"/>
          <w:sz w:val="20"/>
          <w:szCs w:val="20"/>
        </w:rPr>
        <w:tab/>
        <w:t xml:space="preserve">Councillors Karen </w:t>
      </w:r>
      <w:r w:rsidR="00643E22">
        <w:rPr>
          <w:rFonts w:ascii="Arial" w:hAnsi="Arial" w:cs="Arial"/>
          <w:sz w:val="20"/>
          <w:szCs w:val="20"/>
        </w:rPr>
        <w:t xml:space="preserve">Hobley (Chair), </w:t>
      </w:r>
      <w:r w:rsidR="00E73A8E">
        <w:rPr>
          <w:rFonts w:ascii="Arial" w:hAnsi="Arial" w:cs="Arial"/>
          <w:sz w:val="20"/>
          <w:szCs w:val="20"/>
        </w:rPr>
        <w:t xml:space="preserve">Andrew Bingham, </w:t>
      </w:r>
      <w:r w:rsidR="00C072BE">
        <w:rPr>
          <w:rFonts w:ascii="Arial" w:hAnsi="Arial" w:cs="Arial"/>
          <w:sz w:val="20"/>
          <w:szCs w:val="20"/>
        </w:rPr>
        <w:t>Don Crossman,</w:t>
      </w:r>
      <w:r w:rsidR="00222C7C">
        <w:rPr>
          <w:rFonts w:ascii="Arial" w:hAnsi="Arial" w:cs="Arial"/>
          <w:sz w:val="20"/>
          <w:szCs w:val="20"/>
        </w:rPr>
        <w:t xml:space="preserve"> Mary Dowson</w:t>
      </w:r>
      <w:r w:rsidR="00C072BE">
        <w:rPr>
          <w:rFonts w:ascii="Arial" w:hAnsi="Arial" w:cs="Arial"/>
          <w:sz w:val="20"/>
          <w:szCs w:val="20"/>
        </w:rPr>
        <w:t xml:space="preserve"> </w:t>
      </w:r>
    </w:p>
    <w:p w14:paraId="48FDFB7F" w14:textId="4F62BC3B" w:rsidR="00AD31AF" w:rsidRDefault="00E82C8B" w:rsidP="00AB6512">
      <w:pPr>
        <w:ind w:left="2160" w:hanging="2160"/>
        <w:rPr>
          <w:rFonts w:ascii="Arial" w:hAnsi="Arial" w:cs="Arial"/>
          <w:sz w:val="20"/>
          <w:szCs w:val="20"/>
        </w:rPr>
      </w:pPr>
      <w:r w:rsidRPr="004B4AA3">
        <w:rPr>
          <w:rFonts w:ascii="Arial" w:hAnsi="Arial" w:cs="Arial"/>
          <w:sz w:val="20"/>
          <w:szCs w:val="20"/>
        </w:rPr>
        <w:t>In Attendance:</w:t>
      </w:r>
      <w:r w:rsidRPr="004B4AA3">
        <w:rPr>
          <w:rFonts w:ascii="Arial" w:hAnsi="Arial" w:cs="Arial"/>
          <w:sz w:val="20"/>
          <w:szCs w:val="20"/>
        </w:rPr>
        <w:tab/>
      </w:r>
      <w:r w:rsidR="00937F9C">
        <w:rPr>
          <w:rFonts w:ascii="Arial" w:hAnsi="Arial" w:cs="Arial"/>
          <w:sz w:val="20"/>
          <w:szCs w:val="20"/>
        </w:rPr>
        <w:t>Juliet Fulford</w:t>
      </w:r>
      <w:r w:rsidR="00E0535B">
        <w:rPr>
          <w:rFonts w:ascii="Arial" w:hAnsi="Arial" w:cs="Arial"/>
          <w:sz w:val="20"/>
          <w:szCs w:val="20"/>
        </w:rPr>
        <w:t xml:space="preserve"> (</w:t>
      </w:r>
      <w:r w:rsidR="00937F9C">
        <w:rPr>
          <w:rFonts w:ascii="Arial" w:hAnsi="Arial" w:cs="Arial"/>
          <w:sz w:val="20"/>
          <w:szCs w:val="20"/>
        </w:rPr>
        <w:t>Minutes</w:t>
      </w:r>
      <w:r w:rsidR="00E0535B">
        <w:rPr>
          <w:rFonts w:ascii="Arial" w:hAnsi="Arial" w:cs="Arial"/>
          <w:sz w:val="20"/>
          <w:szCs w:val="20"/>
        </w:rPr>
        <w:t>)</w:t>
      </w:r>
      <w:r w:rsidR="00643E22">
        <w:rPr>
          <w:rFonts w:ascii="Arial" w:hAnsi="Arial" w:cs="Arial"/>
          <w:sz w:val="20"/>
          <w:szCs w:val="20"/>
        </w:rPr>
        <w:t xml:space="preserve">, </w:t>
      </w:r>
      <w:r w:rsidR="00222C7C">
        <w:rPr>
          <w:rFonts w:ascii="Arial" w:hAnsi="Arial" w:cs="Arial"/>
          <w:sz w:val="20"/>
          <w:szCs w:val="20"/>
        </w:rPr>
        <w:t>Steve Askew</w:t>
      </w:r>
      <w:r w:rsidR="00643E22">
        <w:rPr>
          <w:rFonts w:ascii="Arial" w:hAnsi="Arial" w:cs="Arial"/>
          <w:sz w:val="20"/>
          <w:szCs w:val="20"/>
        </w:rPr>
        <w:t xml:space="preserve"> (</w:t>
      </w:r>
      <w:r w:rsidR="00222C7C">
        <w:rPr>
          <w:rFonts w:ascii="Arial" w:hAnsi="Arial" w:cs="Arial"/>
          <w:sz w:val="20"/>
          <w:szCs w:val="20"/>
        </w:rPr>
        <w:t xml:space="preserve">County and </w:t>
      </w:r>
      <w:r w:rsidR="00643E22">
        <w:rPr>
          <w:rFonts w:ascii="Arial" w:hAnsi="Arial" w:cs="Arial"/>
          <w:sz w:val="20"/>
          <w:szCs w:val="20"/>
        </w:rPr>
        <w:t>District Councillor)</w:t>
      </w:r>
    </w:p>
    <w:p w14:paraId="52A61D30" w14:textId="77777777" w:rsidR="001B5A05" w:rsidRDefault="001B5A05" w:rsidP="00AA1B4E">
      <w:pPr>
        <w:ind w:left="2160" w:hanging="2160"/>
        <w:rPr>
          <w:rFonts w:ascii="Arial" w:hAnsi="Arial" w:cs="Arial"/>
          <w:sz w:val="20"/>
          <w:szCs w:val="20"/>
        </w:rPr>
      </w:pPr>
    </w:p>
    <w:p w14:paraId="49BAA369" w14:textId="16DC5A0B" w:rsidR="00E82C8B" w:rsidRPr="004B4AA3" w:rsidRDefault="00AD31AF" w:rsidP="005A21F0">
      <w:pPr>
        <w:ind w:left="2160" w:hanging="2160"/>
        <w:rPr>
          <w:rFonts w:ascii="Arial" w:hAnsi="Arial" w:cs="Arial"/>
          <w:sz w:val="20"/>
          <w:szCs w:val="20"/>
        </w:rPr>
      </w:pPr>
      <w:r>
        <w:rPr>
          <w:rFonts w:ascii="Arial" w:hAnsi="Arial" w:cs="Arial"/>
          <w:sz w:val="20"/>
          <w:szCs w:val="20"/>
        </w:rPr>
        <w:t xml:space="preserve">Public: </w:t>
      </w:r>
      <w:r w:rsidR="00146D40">
        <w:rPr>
          <w:rFonts w:ascii="Arial" w:hAnsi="Arial" w:cs="Arial"/>
          <w:sz w:val="20"/>
          <w:szCs w:val="20"/>
        </w:rPr>
        <w:t>Three</w:t>
      </w:r>
      <w:r w:rsidR="00A94988">
        <w:rPr>
          <w:rFonts w:ascii="Arial" w:hAnsi="Arial" w:cs="Arial"/>
          <w:sz w:val="20"/>
          <w:szCs w:val="20"/>
        </w:rPr>
        <w:tab/>
      </w:r>
      <w:r w:rsidR="00A0751C">
        <w:rPr>
          <w:rFonts w:ascii="Arial" w:hAnsi="Arial" w:cs="Arial"/>
          <w:sz w:val="20"/>
          <w:szCs w:val="20"/>
        </w:rPr>
        <w:tab/>
      </w:r>
      <w:r>
        <w:rPr>
          <w:rFonts w:ascii="Arial" w:hAnsi="Arial" w:cs="Arial"/>
          <w:sz w:val="20"/>
          <w:szCs w:val="20"/>
        </w:rPr>
        <w:tab/>
      </w:r>
    </w:p>
    <w:p w14:paraId="181BDF58" w14:textId="77777777" w:rsidR="00AB6512" w:rsidRPr="004B4AA3" w:rsidRDefault="00AB6512" w:rsidP="00AB6512">
      <w:pPr>
        <w:ind w:left="2160" w:hanging="2160"/>
        <w:rPr>
          <w:rFonts w:ascii="Arial" w:hAnsi="Arial" w:cs="Arial"/>
          <w:sz w:val="20"/>
          <w:szCs w:val="20"/>
        </w:rPr>
      </w:pPr>
    </w:p>
    <w:p w14:paraId="0053F18A" w14:textId="77777777" w:rsidR="002D3EE5" w:rsidRPr="002D3EE5" w:rsidRDefault="002D3EE5" w:rsidP="00FF5BD3">
      <w:pPr>
        <w:pStyle w:val="ListParagraph"/>
        <w:numPr>
          <w:ilvl w:val="0"/>
          <w:numId w:val="25"/>
        </w:numPr>
        <w:rPr>
          <w:rFonts w:ascii="Arial" w:hAnsi="Arial" w:cs="Arial"/>
          <w:sz w:val="20"/>
          <w:szCs w:val="20"/>
          <w:u w:val="single"/>
        </w:rPr>
      </w:pPr>
      <w:r w:rsidRPr="002D3EE5">
        <w:rPr>
          <w:rFonts w:ascii="Arial" w:hAnsi="Arial" w:cs="Arial"/>
          <w:sz w:val="20"/>
          <w:szCs w:val="20"/>
          <w:u w:val="single"/>
        </w:rPr>
        <w:t>Welcome</w:t>
      </w:r>
      <w:r>
        <w:rPr>
          <w:rFonts w:ascii="Arial" w:hAnsi="Arial" w:cs="Arial"/>
          <w:sz w:val="20"/>
          <w:szCs w:val="20"/>
        </w:rPr>
        <w:t>:</w:t>
      </w:r>
    </w:p>
    <w:p w14:paraId="2F65E1F2" w14:textId="77777777" w:rsidR="002D3EE5" w:rsidRPr="002D3EE5" w:rsidRDefault="002D3EE5" w:rsidP="002D3EE5">
      <w:pPr>
        <w:pStyle w:val="ListParagraph"/>
        <w:ind w:left="644"/>
        <w:rPr>
          <w:rFonts w:ascii="Arial" w:hAnsi="Arial" w:cs="Arial"/>
          <w:sz w:val="20"/>
          <w:szCs w:val="20"/>
          <w:u w:val="single"/>
        </w:rPr>
      </w:pPr>
    </w:p>
    <w:p w14:paraId="7299DE33" w14:textId="29704281" w:rsidR="004931F4" w:rsidRPr="00FF5BD3" w:rsidRDefault="00DB01ED" w:rsidP="005530EA">
      <w:pPr>
        <w:pStyle w:val="ListParagraph"/>
        <w:ind w:left="644"/>
        <w:rPr>
          <w:rFonts w:ascii="Arial" w:hAnsi="Arial" w:cs="Arial"/>
          <w:sz w:val="20"/>
          <w:szCs w:val="20"/>
        </w:rPr>
      </w:pPr>
      <w:r w:rsidRPr="00FF5BD3">
        <w:rPr>
          <w:rFonts w:ascii="Arial" w:hAnsi="Arial" w:cs="Arial"/>
          <w:sz w:val="20"/>
          <w:szCs w:val="20"/>
        </w:rPr>
        <w:t>The Chair welcomed everyone</w:t>
      </w:r>
      <w:r w:rsidR="00255715" w:rsidRPr="00FF5BD3">
        <w:rPr>
          <w:rFonts w:ascii="Arial" w:hAnsi="Arial" w:cs="Arial"/>
          <w:sz w:val="20"/>
          <w:szCs w:val="20"/>
        </w:rPr>
        <w:t xml:space="preserve"> to the </w:t>
      </w:r>
      <w:r w:rsidR="0029675E">
        <w:rPr>
          <w:rFonts w:ascii="Arial" w:hAnsi="Arial" w:cs="Arial"/>
          <w:sz w:val="20"/>
          <w:szCs w:val="20"/>
        </w:rPr>
        <w:t>202</w:t>
      </w:r>
      <w:r w:rsidR="00937F9C">
        <w:rPr>
          <w:rFonts w:ascii="Arial" w:hAnsi="Arial" w:cs="Arial"/>
          <w:sz w:val="20"/>
          <w:szCs w:val="20"/>
        </w:rPr>
        <w:t>2</w:t>
      </w:r>
      <w:r w:rsidR="00FF5BD3" w:rsidRPr="00FF5BD3">
        <w:rPr>
          <w:rFonts w:ascii="Arial" w:hAnsi="Arial" w:cs="Arial"/>
          <w:sz w:val="20"/>
          <w:szCs w:val="20"/>
        </w:rPr>
        <w:t xml:space="preserve"> Annual Parish</w:t>
      </w:r>
      <w:r w:rsidR="00643E22" w:rsidRPr="00FF5BD3">
        <w:rPr>
          <w:rFonts w:ascii="Arial" w:hAnsi="Arial" w:cs="Arial"/>
          <w:sz w:val="20"/>
          <w:szCs w:val="20"/>
        </w:rPr>
        <w:t xml:space="preserve"> </w:t>
      </w:r>
      <w:r w:rsidR="00FF5BD3" w:rsidRPr="00FF5BD3">
        <w:rPr>
          <w:rFonts w:ascii="Arial" w:hAnsi="Arial" w:cs="Arial"/>
          <w:sz w:val="20"/>
          <w:szCs w:val="20"/>
        </w:rPr>
        <w:t>M</w:t>
      </w:r>
      <w:r w:rsidR="004931F4" w:rsidRPr="00FF5BD3">
        <w:rPr>
          <w:rFonts w:ascii="Arial" w:hAnsi="Arial" w:cs="Arial"/>
          <w:sz w:val="20"/>
          <w:szCs w:val="20"/>
        </w:rPr>
        <w:t>eeting</w:t>
      </w:r>
      <w:r w:rsidR="00102917" w:rsidRPr="00FF5BD3">
        <w:rPr>
          <w:rFonts w:ascii="Arial" w:hAnsi="Arial" w:cs="Arial"/>
          <w:sz w:val="20"/>
          <w:szCs w:val="20"/>
        </w:rPr>
        <w:t>.</w:t>
      </w:r>
    </w:p>
    <w:p w14:paraId="13EE383A" w14:textId="77777777" w:rsidR="009A77BD" w:rsidRDefault="004931F4" w:rsidP="004931F4">
      <w:pPr>
        <w:ind w:left="2160" w:hanging="2160"/>
        <w:rPr>
          <w:rFonts w:ascii="Arial" w:hAnsi="Arial" w:cs="Arial"/>
          <w:b/>
          <w:sz w:val="20"/>
          <w:szCs w:val="20"/>
        </w:rPr>
      </w:pPr>
      <w:r>
        <w:rPr>
          <w:rFonts w:ascii="Arial" w:hAnsi="Arial" w:cs="Arial"/>
          <w:b/>
          <w:sz w:val="20"/>
          <w:szCs w:val="20"/>
        </w:rPr>
        <w:t xml:space="preserve"> </w:t>
      </w:r>
    </w:p>
    <w:p w14:paraId="34EFB98D" w14:textId="77777777" w:rsidR="002C6E7F" w:rsidRPr="00FF5BD3" w:rsidRDefault="00E73A8E" w:rsidP="00FF5BD3">
      <w:pPr>
        <w:pStyle w:val="ListParagraph"/>
        <w:numPr>
          <w:ilvl w:val="0"/>
          <w:numId w:val="25"/>
        </w:numPr>
        <w:rPr>
          <w:rFonts w:ascii="Arial" w:hAnsi="Arial" w:cs="Arial"/>
          <w:sz w:val="20"/>
          <w:szCs w:val="20"/>
        </w:rPr>
      </w:pPr>
      <w:r w:rsidRPr="00FF5BD3">
        <w:rPr>
          <w:rFonts w:ascii="Arial" w:hAnsi="Arial" w:cs="Arial"/>
          <w:sz w:val="20"/>
          <w:szCs w:val="20"/>
          <w:u w:val="single"/>
        </w:rPr>
        <w:t>T</w:t>
      </w:r>
      <w:r w:rsidR="002428B9" w:rsidRPr="00FF5BD3">
        <w:rPr>
          <w:rFonts w:ascii="Arial" w:hAnsi="Arial" w:cs="Arial"/>
          <w:sz w:val="20"/>
          <w:szCs w:val="20"/>
          <w:u w:val="single"/>
        </w:rPr>
        <w:t>o consider accepting apologies for absence</w:t>
      </w:r>
      <w:r w:rsidR="002428B9" w:rsidRPr="00FF5BD3">
        <w:rPr>
          <w:rFonts w:ascii="Arial" w:hAnsi="Arial" w:cs="Arial"/>
          <w:sz w:val="20"/>
          <w:szCs w:val="20"/>
        </w:rPr>
        <w:t>:</w:t>
      </w:r>
    </w:p>
    <w:p w14:paraId="6BAE1DB4" w14:textId="77777777" w:rsidR="00EF1B3B" w:rsidRDefault="00EF1B3B" w:rsidP="004C71AB">
      <w:pPr>
        <w:ind w:left="720" w:hanging="720"/>
        <w:rPr>
          <w:rFonts w:ascii="Arial" w:hAnsi="Arial" w:cs="Arial"/>
          <w:sz w:val="20"/>
          <w:szCs w:val="20"/>
        </w:rPr>
      </w:pPr>
    </w:p>
    <w:p w14:paraId="1DA0C24D" w14:textId="5F4BA73F" w:rsidR="002C6E7F" w:rsidRDefault="00937F9C" w:rsidP="00937F9C">
      <w:pPr>
        <w:ind w:firstLine="644"/>
        <w:rPr>
          <w:rFonts w:ascii="Arial" w:hAnsi="Arial" w:cs="Arial"/>
          <w:sz w:val="20"/>
          <w:szCs w:val="20"/>
        </w:rPr>
      </w:pPr>
      <w:r w:rsidRPr="00937F9C">
        <w:rPr>
          <w:rFonts w:ascii="Arial" w:hAnsi="Arial" w:cs="Arial"/>
          <w:sz w:val="20"/>
          <w:szCs w:val="20"/>
        </w:rPr>
        <w:t>Mary Manning (MM), Steve Highton (SH) and Andrew Nettleton (AN).</w:t>
      </w:r>
    </w:p>
    <w:p w14:paraId="745C0874" w14:textId="0709EE17" w:rsidR="00937F9C" w:rsidRDefault="00937F9C" w:rsidP="00937F9C">
      <w:pPr>
        <w:ind w:firstLine="644"/>
        <w:rPr>
          <w:rFonts w:ascii="Arial" w:hAnsi="Arial" w:cs="Arial"/>
          <w:sz w:val="20"/>
          <w:szCs w:val="20"/>
        </w:rPr>
      </w:pPr>
      <w:r>
        <w:rPr>
          <w:rFonts w:ascii="Arial" w:hAnsi="Arial" w:cs="Arial"/>
          <w:sz w:val="20"/>
          <w:szCs w:val="20"/>
        </w:rPr>
        <w:t xml:space="preserve">Gerry Walsh and Geoff Gildersleeve </w:t>
      </w:r>
    </w:p>
    <w:p w14:paraId="64059041" w14:textId="77777777" w:rsidR="00937F9C" w:rsidRDefault="00937F9C" w:rsidP="00B47D1B">
      <w:pPr>
        <w:rPr>
          <w:rFonts w:ascii="Arial" w:hAnsi="Arial" w:cs="Arial"/>
          <w:sz w:val="20"/>
          <w:szCs w:val="20"/>
        </w:rPr>
      </w:pPr>
    </w:p>
    <w:p w14:paraId="3B4ACA1B" w14:textId="16AE1C00" w:rsidR="00213A02" w:rsidRPr="00C072BE" w:rsidRDefault="00845913" w:rsidP="005C2DD7">
      <w:pPr>
        <w:pStyle w:val="ListParagraph"/>
        <w:numPr>
          <w:ilvl w:val="0"/>
          <w:numId w:val="25"/>
        </w:numPr>
        <w:rPr>
          <w:rFonts w:ascii="Arial" w:hAnsi="Arial" w:cs="Arial"/>
          <w:sz w:val="20"/>
          <w:szCs w:val="20"/>
        </w:rPr>
      </w:pPr>
      <w:r w:rsidRPr="00C072BE">
        <w:rPr>
          <w:rFonts w:ascii="Arial" w:hAnsi="Arial" w:cs="Arial"/>
          <w:sz w:val="20"/>
          <w:szCs w:val="20"/>
          <w:u w:val="single"/>
        </w:rPr>
        <w:t xml:space="preserve">To approve the Minutes of the </w:t>
      </w:r>
      <w:r w:rsidR="00FF5BD3" w:rsidRPr="00C072BE">
        <w:rPr>
          <w:rFonts w:ascii="Arial" w:hAnsi="Arial" w:cs="Arial"/>
          <w:sz w:val="20"/>
          <w:szCs w:val="20"/>
          <w:u w:val="single"/>
        </w:rPr>
        <w:t xml:space="preserve">Annual Parish </w:t>
      </w:r>
      <w:r w:rsidRPr="00C072BE">
        <w:rPr>
          <w:rFonts w:ascii="Arial" w:hAnsi="Arial" w:cs="Arial"/>
          <w:sz w:val="20"/>
          <w:szCs w:val="20"/>
          <w:u w:val="single"/>
        </w:rPr>
        <w:t>Meeting</w:t>
      </w:r>
      <w:r w:rsidR="00FF5BD3" w:rsidRPr="00C072BE">
        <w:rPr>
          <w:rFonts w:ascii="Arial" w:hAnsi="Arial" w:cs="Arial"/>
          <w:sz w:val="20"/>
          <w:szCs w:val="20"/>
          <w:u w:val="single"/>
        </w:rPr>
        <w:t xml:space="preserve"> </w:t>
      </w:r>
      <w:r w:rsidR="004C6B44" w:rsidRPr="00C072BE">
        <w:rPr>
          <w:rFonts w:ascii="Arial" w:hAnsi="Arial" w:cs="Arial"/>
          <w:sz w:val="20"/>
          <w:szCs w:val="20"/>
          <w:u w:val="single"/>
        </w:rPr>
        <w:t xml:space="preserve">held on </w:t>
      </w:r>
      <w:r w:rsidR="00937F9C">
        <w:rPr>
          <w:rFonts w:ascii="Arial" w:hAnsi="Arial" w:cs="Arial"/>
          <w:sz w:val="20"/>
          <w:szCs w:val="20"/>
          <w:u w:val="single"/>
        </w:rPr>
        <w:t>11</w:t>
      </w:r>
      <w:r w:rsidR="00C072BE" w:rsidRPr="00C072BE">
        <w:rPr>
          <w:rFonts w:ascii="Arial" w:hAnsi="Arial" w:cs="Arial"/>
          <w:sz w:val="20"/>
          <w:szCs w:val="20"/>
          <w:u w:val="single"/>
          <w:vertAlign w:val="superscript"/>
        </w:rPr>
        <w:t>th</w:t>
      </w:r>
      <w:r w:rsidR="00C072BE">
        <w:rPr>
          <w:rFonts w:ascii="Arial" w:hAnsi="Arial" w:cs="Arial"/>
          <w:sz w:val="20"/>
          <w:szCs w:val="20"/>
          <w:u w:val="single"/>
        </w:rPr>
        <w:t xml:space="preserve"> </w:t>
      </w:r>
      <w:r w:rsidR="00E459EB">
        <w:rPr>
          <w:rFonts w:ascii="Arial" w:hAnsi="Arial" w:cs="Arial"/>
          <w:sz w:val="20"/>
          <w:szCs w:val="20"/>
          <w:u w:val="single"/>
        </w:rPr>
        <w:t>May</w:t>
      </w:r>
      <w:r w:rsidR="00C072BE">
        <w:rPr>
          <w:rFonts w:ascii="Arial" w:hAnsi="Arial" w:cs="Arial"/>
          <w:sz w:val="20"/>
          <w:szCs w:val="20"/>
          <w:u w:val="single"/>
        </w:rPr>
        <w:t xml:space="preserve"> 20</w:t>
      </w:r>
      <w:r w:rsidR="00E459EB">
        <w:rPr>
          <w:rFonts w:ascii="Arial" w:hAnsi="Arial" w:cs="Arial"/>
          <w:sz w:val="20"/>
          <w:szCs w:val="20"/>
          <w:u w:val="single"/>
        </w:rPr>
        <w:t>21</w:t>
      </w:r>
    </w:p>
    <w:p w14:paraId="3F38483F" w14:textId="39866D12" w:rsidR="001112F5" w:rsidRDefault="002C6E7F" w:rsidP="004C6B44">
      <w:pPr>
        <w:ind w:left="709"/>
        <w:rPr>
          <w:rFonts w:ascii="Arial" w:hAnsi="Arial" w:cs="Arial"/>
          <w:sz w:val="20"/>
          <w:szCs w:val="20"/>
        </w:rPr>
      </w:pPr>
      <w:r>
        <w:rPr>
          <w:rFonts w:ascii="Arial" w:hAnsi="Arial" w:cs="Arial"/>
          <w:sz w:val="20"/>
          <w:szCs w:val="20"/>
        </w:rPr>
        <w:t xml:space="preserve">The draft Minutes of </w:t>
      </w:r>
      <w:r w:rsidR="00D117F7">
        <w:rPr>
          <w:rFonts w:ascii="Arial" w:hAnsi="Arial" w:cs="Arial"/>
          <w:sz w:val="20"/>
          <w:szCs w:val="20"/>
        </w:rPr>
        <w:t>the 20</w:t>
      </w:r>
      <w:r w:rsidR="00E459EB">
        <w:rPr>
          <w:rFonts w:ascii="Arial" w:hAnsi="Arial" w:cs="Arial"/>
          <w:sz w:val="20"/>
          <w:szCs w:val="20"/>
        </w:rPr>
        <w:t>21</w:t>
      </w:r>
      <w:r>
        <w:rPr>
          <w:rFonts w:ascii="Arial" w:hAnsi="Arial" w:cs="Arial"/>
          <w:sz w:val="20"/>
          <w:szCs w:val="20"/>
        </w:rPr>
        <w:t xml:space="preserve"> </w:t>
      </w:r>
      <w:r w:rsidR="00FF5BD3">
        <w:rPr>
          <w:rFonts w:ascii="Arial" w:hAnsi="Arial" w:cs="Arial"/>
          <w:sz w:val="20"/>
          <w:szCs w:val="20"/>
        </w:rPr>
        <w:t>Annual Parish M</w:t>
      </w:r>
      <w:r>
        <w:rPr>
          <w:rFonts w:ascii="Arial" w:hAnsi="Arial" w:cs="Arial"/>
          <w:sz w:val="20"/>
          <w:szCs w:val="20"/>
        </w:rPr>
        <w:t xml:space="preserve">eeting </w:t>
      </w:r>
      <w:r w:rsidR="00D117F7">
        <w:rPr>
          <w:rFonts w:ascii="Arial" w:hAnsi="Arial" w:cs="Arial"/>
          <w:sz w:val="20"/>
          <w:szCs w:val="20"/>
        </w:rPr>
        <w:t xml:space="preserve">held on </w:t>
      </w:r>
      <w:r w:rsidR="00E459EB">
        <w:rPr>
          <w:rFonts w:ascii="Arial" w:hAnsi="Arial" w:cs="Arial"/>
          <w:sz w:val="20"/>
          <w:szCs w:val="20"/>
        </w:rPr>
        <w:t>11</w:t>
      </w:r>
      <w:proofErr w:type="gramStart"/>
      <w:r w:rsidR="00E459EB" w:rsidRPr="00E459EB">
        <w:rPr>
          <w:rFonts w:ascii="Arial" w:hAnsi="Arial" w:cs="Arial"/>
          <w:sz w:val="20"/>
          <w:szCs w:val="20"/>
          <w:vertAlign w:val="superscript"/>
        </w:rPr>
        <w:t>th</w:t>
      </w:r>
      <w:r w:rsidR="00E459EB">
        <w:rPr>
          <w:rFonts w:ascii="Arial" w:hAnsi="Arial" w:cs="Arial"/>
          <w:sz w:val="20"/>
          <w:szCs w:val="20"/>
        </w:rPr>
        <w:t xml:space="preserve"> </w:t>
      </w:r>
      <w:r w:rsidR="00D117F7">
        <w:rPr>
          <w:rFonts w:ascii="Arial" w:hAnsi="Arial" w:cs="Arial"/>
          <w:sz w:val="20"/>
          <w:szCs w:val="20"/>
        </w:rPr>
        <w:t xml:space="preserve"> </w:t>
      </w:r>
      <w:r w:rsidR="00E459EB">
        <w:rPr>
          <w:rFonts w:ascii="Arial" w:hAnsi="Arial" w:cs="Arial"/>
          <w:sz w:val="20"/>
          <w:szCs w:val="20"/>
        </w:rPr>
        <w:t>May</w:t>
      </w:r>
      <w:proofErr w:type="gramEnd"/>
      <w:r w:rsidR="00E459EB">
        <w:rPr>
          <w:rFonts w:ascii="Arial" w:hAnsi="Arial" w:cs="Arial"/>
          <w:sz w:val="20"/>
          <w:szCs w:val="20"/>
        </w:rPr>
        <w:t xml:space="preserve"> 2021 </w:t>
      </w:r>
      <w:r>
        <w:rPr>
          <w:rFonts w:ascii="Arial" w:hAnsi="Arial" w:cs="Arial"/>
          <w:sz w:val="20"/>
          <w:szCs w:val="20"/>
        </w:rPr>
        <w:t>had been circulated</w:t>
      </w:r>
      <w:r w:rsidR="004C71AB">
        <w:rPr>
          <w:rFonts w:ascii="Arial" w:hAnsi="Arial" w:cs="Arial"/>
          <w:sz w:val="20"/>
          <w:szCs w:val="20"/>
        </w:rPr>
        <w:t xml:space="preserve">; </w:t>
      </w:r>
      <w:r w:rsidR="00FF5BD3">
        <w:rPr>
          <w:rFonts w:ascii="Arial" w:hAnsi="Arial" w:cs="Arial"/>
          <w:b/>
          <w:sz w:val="20"/>
          <w:szCs w:val="20"/>
        </w:rPr>
        <w:t>The MEETING</w:t>
      </w:r>
      <w:r w:rsidR="00213A02" w:rsidRPr="009F52F4">
        <w:rPr>
          <w:rFonts w:ascii="Arial" w:hAnsi="Arial" w:cs="Arial"/>
          <w:b/>
          <w:sz w:val="20"/>
          <w:szCs w:val="20"/>
        </w:rPr>
        <w:t xml:space="preserve"> </w:t>
      </w:r>
      <w:r w:rsidR="00213A02" w:rsidRPr="004B4AA3">
        <w:rPr>
          <w:rFonts w:ascii="Arial" w:hAnsi="Arial" w:cs="Arial"/>
          <w:b/>
          <w:sz w:val="20"/>
          <w:szCs w:val="20"/>
        </w:rPr>
        <w:t xml:space="preserve">RESOLVED </w:t>
      </w:r>
      <w:r w:rsidR="00213A02" w:rsidRPr="00545009">
        <w:rPr>
          <w:rFonts w:ascii="Arial" w:hAnsi="Arial" w:cs="Arial"/>
          <w:sz w:val="20"/>
          <w:szCs w:val="20"/>
        </w:rPr>
        <w:t xml:space="preserve">to approve </w:t>
      </w:r>
      <w:r w:rsidR="00C072BE">
        <w:rPr>
          <w:rFonts w:ascii="Arial" w:hAnsi="Arial" w:cs="Arial"/>
          <w:sz w:val="20"/>
          <w:szCs w:val="20"/>
        </w:rPr>
        <w:t>the</w:t>
      </w:r>
      <w:r w:rsidR="000E4609">
        <w:rPr>
          <w:rFonts w:ascii="Arial" w:hAnsi="Arial" w:cs="Arial"/>
          <w:sz w:val="20"/>
          <w:szCs w:val="20"/>
        </w:rPr>
        <w:t xml:space="preserve"> </w:t>
      </w:r>
      <w:r w:rsidR="00213A02" w:rsidRPr="00545009">
        <w:rPr>
          <w:rFonts w:ascii="Arial" w:hAnsi="Arial" w:cs="Arial"/>
          <w:sz w:val="20"/>
          <w:szCs w:val="20"/>
        </w:rPr>
        <w:t xml:space="preserve">Minutes </w:t>
      </w:r>
      <w:r w:rsidR="00530FC5">
        <w:rPr>
          <w:rFonts w:ascii="Arial" w:hAnsi="Arial" w:cs="Arial"/>
          <w:sz w:val="20"/>
          <w:szCs w:val="20"/>
        </w:rPr>
        <w:t xml:space="preserve">as </w:t>
      </w:r>
      <w:r w:rsidR="001005ED">
        <w:rPr>
          <w:rFonts w:ascii="Arial" w:hAnsi="Arial" w:cs="Arial"/>
          <w:sz w:val="20"/>
          <w:szCs w:val="20"/>
        </w:rPr>
        <w:t>true and accurate record</w:t>
      </w:r>
    </w:p>
    <w:p w14:paraId="6D387BF1" w14:textId="77777777" w:rsidR="001112F5" w:rsidRPr="004B4AA3" w:rsidRDefault="001112F5" w:rsidP="00D91769">
      <w:pPr>
        <w:rPr>
          <w:rFonts w:ascii="Arial" w:hAnsi="Arial" w:cs="Arial"/>
          <w:b/>
          <w:sz w:val="20"/>
          <w:szCs w:val="20"/>
        </w:rPr>
      </w:pPr>
    </w:p>
    <w:p w14:paraId="2AF7AB56" w14:textId="77777777" w:rsidR="00530FC5" w:rsidRDefault="00530FC5" w:rsidP="00FF5BD3">
      <w:pPr>
        <w:rPr>
          <w:rFonts w:ascii="Arial" w:hAnsi="Arial" w:cs="Arial"/>
          <w:sz w:val="20"/>
          <w:szCs w:val="20"/>
        </w:rPr>
      </w:pPr>
    </w:p>
    <w:p w14:paraId="7A74D389" w14:textId="4CE7E265" w:rsidR="00FF5BD3" w:rsidRDefault="00FF5BD3" w:rsidP="00FF5BD3">
      <w:pPr>
        <w:pStyle w:val="ListParagraph"/>
        <w:numPr>
          <w:ilvl w:val="0"/>
          <w:numId w:val="25"/>
        </w:numPr>
        <w:rPr>
          <w:rFonts w:ascii="Arial" w:hAnsi="Arial" w:cs="Arial"/>
          <w:sz w:val="20"/>
          <w:szCs w:val="20"/>
        </w:rPr>
      </w:pPr>
      <w:r>
        <w:rPr>
          <w:rFonts w:ascii="Arial" w:hAnsi="Arial" w:cs="Arial"/>
          <w:sz w:val="20"/>
          <w:szCs w:val="20"/>
          <w:u w:val="single"/>
        </w:rPr>
        <w:t>To receive the Chairman’s Report</w:t>
      </w:r>
      <w:r w:rsidR="004B3095">
        <w:rPr>
          <w:rFonts w:ascii="Arial" w:hAnsi="Arial" w:cs="Arial"/>
          <w:sz w:val="20"/>
          <w:szCs w:val="20"/>
        </w:rPr>
        <w:t>:</w:t>
      </w:r>
    </w:p>
    <w:p w14:paraId="6EE4320B" w14:textId="77777777" w:rsidR="007700F2" w:rsidRPr="007700F2" w:rsidRDefault="007700F2" w:rsidP="007700F2">
      <w:pPr>
        <w:ind w:left="284"/>
        <w:rPr>
          <w:rFonts w:ascii="Arial" w:hAnsi="Arial" w:cs="Arial"/>
          <w:sz w:val="20"/>
          <w:szCs w:val="20"/>
        </w:rPr>
      </w:pPr>
    </w:p>
    <w:p w14:paraId="255A5F8C" w14:textId="77777777" w:rsidR="00E459EB" w:rsidRPr="00E459EB" w:rsidRDefault="00E459EB" w:rsidP="00E459EB">
      <w:pPr>
        <w:ind w:firstLine="284"/>
        <w:rPr>
          <w:rFonts w:ascii="Arial" w:hAnsi="Arial" w:cs="Arial"/>
          <w:sz w:val="20"/>
          <w:szCs w:val="20"/>
        </w:rPr>
      </w:pPr>
      <w:r w:rsidRPr="00E459EB">
        <w:rPr>
          <w:rFonts w:ascii="Arial" w:hAnsi="Arial" w:cs="Arial"/>
          <w:sz w:val="20"/>
          <w:szCs w:val="20"/>
        </w:rPr>
        <w:t>The Chair welcomed Steve Askew (</w:t>
      </w:r>
      <w:proofErr w:type="spellStart"/>
      <w:r w:rsidRPr="00E459EB">
        <w:rPr>
          <w:rFonts w:ascii="Arial" w:hAnsi="Arial" w:cs="Arial"/>
          <w:sz w:val="20"/>
          <w:szCs w:val="20"/>
        </w:rPr>
        <w:t>Breckland</w:t>
      </w:r>
      <w:proofErr w:type="spellEnd"/>
      <w:r w:rsidRPr="00E459EB">
        <w:rPr>
          <w:rFonts w:ascii="Arial" w:hAnsi="Arial" w:cs="Arial"/>
          <w:sz w:val="20"/>
          <w:szCs w:val="20"/>
        </w:rPr>
        <w:t xml:space="preserve"> and Norfolk County Councillor) and three members of the public.</w:t>
      </w:r>
    </w:p>
    <w:p w14:paraId="17104CFD" w14:textId="1E7710DE" w:rsidR="00E459EB" w:rsidRDefault="00E459EB" w:rsidP="00146D40">
      <w:pPr>
        <w:ind w:left="284"/>
        <w:rPr>
          <w:rFonts w:ascii="Arial" w:hAnsi="Arial" w:cs="Arial"/>
          <w:sz w:val="20"/>
          <w:szCs w:val="20"/>
        </w:rPr>
      </w:pPr>
      <w:r w:rsidRPr="00E459EB">
        <w:rPr>
          <w:rFonts w:ascii="Arial" w:hAnsi="Arial" w:cs="Arial"/>
          <w:sz w:val="20"/>
          <w:szCs w:val="20"/>
        </w:rPr>
        <w:t xml:space="preserve">She talked about comings and goings - Andrew Nettleton had joined the Council in April 2021, co-opted to replace Paul Martin. In November 2021, we said goodbye to our </w:t>
      </w:r>
      <w:proofErr w:type="spellStart"/>
      <w:r w:rsidRPr="00E459EB">
        <w:rPr>
          <w:rFonts w:ascii="Arial" w:hAnsi="Arial" w:cs="Arial"/>
          <w:sz w:val="20"/>
          <w:szCs w:val="20"/>
        </w:rPr>
        <w:t>clerk,</w:t>
      </w:r>
      <w:proofErr w:type="spellEnd"/>
      <w:r w:rsidRPr="00E459EB">
        <w:rPr>
          <w:rFonts w:ascii="Arial" w:hAnsi="Arial" w:cs="Arial"/>
          <w:sz w:val="20"/>
          <w:szCs w:val="20"/>
        </w:rPr>
        <w:t xml:space="preserve"> Trevor Wenman, and welcomed Angela Thornton as our new clerk.</w:t>
      </w:r>
    </w:p>
    <w:p w14:paraId="58CEE951" w14:textId="77777777" w:rsidR="00146D40" w:rsidRPr="00E459EB" w:rsidRDefault="00146D40" w:rsidP="00146D40">
      <w:pPr>
        <w:ind w:left="284"/>
        <w:rPr>
          <w:rFonts w:ascii="Arial" w:hAnsi="Arial" w:cs="Arial"/>
          <w:sz w:val="20"/>
          <w:szCs w:val="20"/>
        </w:rPr>
      </w:pPr>
    </w:p>
    <w:p w14:paraId="67663231" w14:textId="77777777" w:rsidR="00E459EB" w:rsidRPr="00E459EB" w:rsidRDefault="00E459EB" w:rsidP="00146D40">
      <w:pPr>
        <w:ind w:left="284"/>
        <w:rPr>
          <w:rFonts w:ascii="Arial" w:hAnsi="Arial" w:cs="Arial"/>
          <w:sz w:val="20"/>
          <w:szCs w:val="20"/>
        </w:rPr>
      </w:pPr>
      <w:r w:rsidRPr="00E459EB">
        <w:rPr>
          <w:rFonts w:ascii="Arial" w:hAnsi="Arial" w:cs="Arial"/>
          <w:sz w:val="20"/>
          <w:szCs w:val="20"/>
        </w:rPr>
        <w:t xml:space="preserve">The Chair spoke about the many responsibilities which councillors take on in addition to the monthly meetings and actions arising from them, as outlined </w:t>
      </w:r>
      <w:proofErr w:type="gramStart"/>
      <w:r w:rsidRPr="00E459EB">
        <w:rPr>
          <w:rFonts w:ascii="Arial" w:hAnsi="Arial" w:cs="Arial"/>
          <w:sz w:val="20"/>
          <w:szCs w:val="20"/>
        </w:rPr>
        <w:t>below:-</w:t>
      </w:r>
      <w:proofErr w:type="gramEnd"/>
    </w:p>
    <w:p w14:paraId="56A0690D"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Allotments – Mary M., Andrew N.</w:t>
      </w:r>
    </w:p>
    <w:p w14:paraId="62EAFD19"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Cemetery – Andrew N.</w:t>
      </w:r>
    </w:p>
    <w:p w14:paraId="6BFC9F11"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Community Project Fund – Mary D., Andrew N., Chair</w:t>
      </w:r>
    </w:p>
    <w:p w14:paraId="556F3A19"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Footpaths – Andrew B., Steve H.</w:t>
      </w:r>
    </w:p>
    <w:p w14:paraId="2714B2B7"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Parish News – Mary D.</w:t>
      </w:r>
    </w:p>
    <w:p w14:paraId="6018E3F4"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Play Area – Don C.</w:t>
      </w:r>
    </w:p>
    <w:p w14:paraId="35EE00CD" w14:textId="3C8CA77F" w:rsidR="00E459EB" w:rsidRDefault="00E459EB" w:rsidP="00146D40">
      <w:pPr>
        <w:ind w:left="720"/>
        <w:rPr>
          <w:rFonts w:ascii="Arial" w:hAnsi="Arial" w:cs="Arial"/>
          <w:sz w:val="20"/>
          <w:szCs w:val="20"/>
        </w:rPr>
      </w:pPr>
      <w:r w:rsidRPr="00E459EB">
        <w:rPr>
          <w:rFonts w:ascii="Arial" w:hAnsi="Arial" w:cs="Arial"/>
          <w:sz w:val="20"/>
          <w:szCs w:val="20"/>
        </w:rPr>
        <w:t>The Parish Council also has representatives on the Village Hall Trust, the Neighbourhood Plan group, the High Bailiff`s Trust and the William Barber Trust.</w:t>
      </w:r>
    </w:p>
    <w:p w14:paraId="7B0282C8" w14:textId="77777777" w:rsidR="00146D40" w:rsidRPr="00E459EB" w:rsidRDefault="00146D40" w:rsidP="00146D40">
      <w:pPr>
        <w:ind w:left="720"/>
        <w:rPr>
          <w:rFonts w:ascii="Arial" w:hAnsi="Arial" w:cs="Arial"/>
          <w:sz w:val="20"/>
          <w:szCs w:val="20"/>
        </w:rPr>
      </w:pPr>
    </w:p>
    <w:p w14:paraId="06A1874D"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 xml:space="preserve">The Chair talked about the main issues which had arisen over the year; namely parking, speeding and the problem of dog excrement. The council is always trying to deal with these problems but would welcome suggestions from parishioners. Andrew B. would be talking about a village electric car and charging point later in the meeting. The council is also looking at gateways at the entrances to the village </w:t>
      </w:r>
      <w:proofErr w:type="gramStart"/>
      <w:r w:rsidRPr="00E459EB">
        <w:rPr>
          <w:rFonts w:ascii="Arial" w:hAnsi="Arial" w:cs="Arial"/>
          <w:sz w:val="20"/>
          <w:szCs w:val="20"/>
        </w:rPr>
        <w:t>in order to</w:t>
      </w:r>
      <w:proofErr w:type="gramEnd"/>
      <w:r w:rsidRPr="00E459EB">
        <w:rPr>
          <w:rFonts w:ascii="Arial" w:hAnsi="Arial" w:cs="Arial"/>
          <w:sz w:val="20"/>
          <w:szCs w:val="20"/>
        </w:rPr>
        <w:t xml:space="preserve"> slow drivers down.</w:t>
      </w:r>
    </w:p>
    <w:p w14:paraId="7DD04BBE" w14:textId="77777777" w:rsidR="00E459EB" w:rsidRPr="00146D40" w:rsidRDefault="00E459EB" w:rsidP="00146D40">
      <w:pPr>
        <w:pStyle w:val="ListParagraph"/>
        <w:ind w:left="360"/>
        <w:rPr>
          <w:rFonts w:ascii="Arial" w:hAnsi="Arial" w:cs="Arial"/>
          <w:sz w:val="20"/>
          <w:szCs w:val="20"/>
        </w:rPr>
      </w:pPr>
      <w:r w:rsidRPr="00146D40">
        <w:rPr>
          <w:rFonts w:ascii="Arial" w:hAnsi="Arial" w:cs="Arial"/>
          <w:sz w:val="20"/>
          <w:szCs w:val="20"/>
        </w:rPr>
        <w:t xml:space="preserve">There had been some successes over the </w:t>
      </w:r>
      <w:proofErr w:type="gramStart"/>
      <w:r w:rsidRPr="00146D40">
        <w:rPr>
          <w:rFonts w:ascii="Arial" w:hAnsi="Arial" w:cs="Arial"/>
          <w:sz w:val="20"/>
          <w:szCs w:val="20"/>
        </w:rPr>
        <w:t>year:-</w:t>
      </w:r>
      <w:proofErr w:type="gramEnd"/>
    </w:p>
    <w:p w14:paraId="3AF6AFC2" w14:textId="7F67536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A new sensory Bee Maze at the Play Area</w:t>
      </w:r>
    </w:p>
    <w:p w14:paraId="24C18982" w14:textId="0383476A" w:rsidR="00E459EB" w:rsidRPr="00146D40" w:rsidRDefault="00E459EB" w:rsidP="00146D40">
      <w:pPr>
        <w:pStyle w:val="ListParagraph"/>
        <w:numPr>
          <w:ilvl w:val="2"/>
          <w:numId w:val="37"/>
        </w:numPr>
        <w:ind w:left="1440"/>
        <w:rPr>
          <w:rFonts w:ascii="Arial" w:hAnsi="Arial" w:cs="Arial"/>
          <w:sz w:val="20"/>
          <w:szCs w:val="20"/>
        </w:rPr>
      </w:pPr>
      <w:proofErr w:type="gramStart"/>
      <w:r w:rsidRPr="00146D40">
        <w:rPr>
          <w:rFonts w:ascii="Arial" w:hAnsi="Arial" w:cs="Arial"/>
          <w:sz w:val="20"/>
          <w:szCs w:val="20"/>
        </w:rPr>
        <w:t>A number of</w:t>
      </w:r>
      <w:proofErr w:type="gramEnd"/>
      <w:r w:rsidRPr="00146D40">
        <w:rPr>
          <w:rFonts w:ascii="Arial" w:hAnsi="Arial" w:cs="Arial"/>
          <w:sz w:val="20"/>
          <w:szCs w:val="20"/>
        </w:rPr>
        <w:t xml:space="preserve"> new tenants at the allotments – everyone very enthusiastic</w:t>
      </w:r>
    </w:p>
    <w:p w14:paraId="2FC50683" w14:textId="5B927CEB"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Marsh Lane has been re-surfaced</w:t>
      </w:r>
    </w:p>
    <w:p w14:paraId="3497919A" w14:textId="573AE6E3"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Work has started on the phone mast</w:t>
      </w:r>
    </w:p>
    <w:p w14:paraId="35B99BC2" w14:textId="3114F4D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BT`s Digital Voice scheme has been postponed</w:t>
      </w:r>
    </w:p>
    <w:p w14:paraId="2C994103" w14:textId="34D4B53B"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We have received a plaque from the Lord Lieutenant of Norfolk to commemorate the village`s resilience during the pandemic</w:t>
      </w:r>
    </w:p>
    <w:p w14:paraId="0E5FDA46" w14:textId="7600F728"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Our Community Grant Scheme has supported the Village Hall Trust with a grant towards the purchase of a new boiler and New Buckenham Junior Football Club with the purchase of a set of goals.</w:t>
      </w:r>
    </w:p>
    <w:p w14:paraId="0E455C2A" w14:textId="6ACDD912"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 xml:space="preserve">Councillors have attended </w:t>
      </w:r>
      <w:proofErr w:type="gramStart"/>
      <w:r w:rsidRPr="00146D40">
        <w:rPr>
          <w:rFonts w:ascii="Arial" w:hAnsi="Arial" w:cs="Arial"/>
          <w:sz w:val="20"/>
          <w:szCs w:val="20"/>
        </w:rPr>
        <w:t>a number of</w:t>
      </w:r>
      <w:proofErr w:type="gramEnd"/>
      <w:r w:rsidRPr="00146D40">
        <w:rPr>
          <w:rFonts w:ascii="Arial" w:hAnsi="Arial" w:cs="Arial"/>
          <w:sz w:val="20"/>
          <w:szCs w:val="20"/>
        </w:rPr>
        <w:t xml:space="preserve"> NALC courses</w:t>
      </w:r>
    </w:p>
    <w:p w14:paraId="15ED7B98" w14:textId="77777777" w:rsidR="00E459EB" w:rsidRPr="00E459EB" w:rsidRDefault="00E459EB" w:rsidP="00146D40">
      <w:pPr>
        <w:rPr>
          <w:rFonts w:ascii="Arial" w:hAnsi="Arial" w:cs="Arial"/>
          <w:sz w:val="20"/>
          <w:szCs w:val="20"/>
        </w:rPr>
      </w:pPr>
    </w:p>
    <w:p w14:paraId="52AB42DF" w14:textId="2DC2B99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lastRenderedPageBreak/>
        <w:t>We are working with the Parochial Church Council to look at issues highlighted in the recent Quinquennial Report. The Parish Council will repair the steps and handrail near the South Door and review the management of the conservation area in the Churchyard.</w:t>
      </w:r>
    </w:p>
    <w:p w14:paraId="0F3137E3" w14:textId="77777777" w:rsidR="00E459EB" w:rsidRPr="00E459EB" w:rsidRDefault="00E459EB" w:rsidP="00E459EB">
      <w:pPr>
        <w:rPr>
          <w:rFonts w:ascii="Arial" w:hAnsi="Arial" w:cs="Arial"/>
          <w:sz w:val="20"/>
          <w:szCs w:val="20"/>
        </w:rPr>
      </w:pPr>
    </w:p>
    <w:p w14:paraId="6E39AEE4"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 xml:space="preserve">Thanks were given </w:t>
      </w:r>
      <w:proofErr w:type="gramStart"/>
      <w:r w:rsidRPr="00E459EB">
        <w:rPr>
          <w:rFonts w:ascii="Arial" w:hAnsi="Arial" w:cs="Arial"/>
          <w:sz w:val="20"/>
          <w:szCs w:val="20"/>
        </w:rPr>
        <w:t>to:-</w:t>
      </w:r>
      <w:proofErr w:type="gramEnd"/>
    </w:p>
    <w:p w14:paraId="35F76035"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Barbara Cattermole for her work on footpaths, especially organising the bridge repairs on Footpath 4</w:t>
      </w:r>
    </w:p>
    <w:p w14:paraId="6E32A300"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Steve Askew, our </w:t>
      </w:r>
      <w:proofErr w:type="spellStart"/>
      <w:r w:rsidRPr="00E459EB">
        <w:rPr>
          <w:rFonts w:ascii="Arial" w:hAnsi="Arial" w:cs="Arial"/>
          <w:sz w:val="20"/>
          <w:szCs w:val="20"/>
        </w:rPr>
        <w:t>Breckland</w:t>
      </w:r>
      <w:proofErr w:type="spellEnd"/>
      <w:r w:rsidRPr="00E459EB">
        <w:rPr>
          <w:rFonts w:ascii="Arial" w:hAnsi="Arial" w:cs="Arial"/>
          <w:sz w:val="20"/>
          <w:szCs w:val="20"/>
        </w:rPr>
        <w:t xml:space="preserve"> and Norfolk County Councillor, for all his support</w:t>
      </w:r>
    </w:p>
    <w:p w14:paraId="27A4175C" w14:textId="77777777" w:rsidR="00E459EB" w:rsidRP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Gerry Walsh for her work on the Community Car Scheme. </w:t>
      </w:r>
      <w:proofErr w:type="gramStart"/>
      <w:r w:rsidRPr="00E459EB">
        <w:rPr>
          <w:rFonts w:ascii="Arial" w:hAnsi="Arial" w:cs="Arial"/>
          <w:sz w:val="20"/>
          <w:szCs w:val="20"/>
        </w:rPr>
        <w:t>Thanks</w:t>
      </w:r>
      <w:proofErr w:type="gramEnd"/>
      <w:r w:rsidRPr="00E459EB">
        <w:rPr>
          <w:rFonts w:ascii="Arial" w:hAnsi="Arial" w:cs="Arial"/>
          <w:sz w:val="20"/>
          <w:szCs w:val="20"/>
        </w:rPr>
        <w:t xml:space="preserve"> were also expressed to her group of volunteer drivers</w:t>
      </w:r>
    </w:p>
    <w:p w14:paraId="5D20EEAD"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Clive Rush who has volunteered to restore the “Cemetery Bench”</w:t>
      </w:r>
    </w:p>
    <w:p w14:paraId="53713CE9"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Sue Britton who is currently working on a defibrillator project</w:t>
      </w:r>
    </w:p>
    <w:p w14:paraId="3A3A9D39" w14:textId="77777777" w:rsidR="00E459EB" w:rsidRP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Phil Anderson for his sterling work on grounds maintenance in the cemetery, the play area, the cricket pitch and the churchyard and various other projects around the village.</w:t>
      </w:r>
    </w:p>
    <w:p w14:paraId="75AE60BB"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Vicky and Alan Baker for their work in the churchyard.</w:t>
      </w:r>
    </w:p>
    <w:p w14:paraId="3DC1DBA5" w14:textId="4B49C70D" w:rsid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Stevie Hobley who </w:t>
      </w:r>
      <w:proofErr w:type="spellStart"/>
      <w:r w:rsidRPr="00E459EB">
        <w:rPr>
          <w:rFonts w:ascii="Arial" w:hAnsi="Arial" w:cs="Arial"/>
          <w:sz w:val="20"/>
          <w:szCs w:val="20"/>
        </w:rPr>
        <w:t>minuted</w:t>
      </w:r>
      <w:proofErr w:type="spellEnd"/>
      <w:r w:rsidRPr="00E459EB">
        <w:rPr>
          <w:rFonts w:ascii="Arial" w:hAnsi="Arial" w:cs="Arial"/>
          <w:sz w:val="20"/>
          <w:szCs w:val="20"/>
        </w:rPr>
        <w:t xml:space="preserve"> last month`s meeting and Juliet Fulford for minuting the evening`s two meetings.</w:t>
      </w:r>
    </w:p>
    <w:p w14:paraId="68661516" w14:textId="77777777" w:rsidR="00146D40" w:rsidRPr="00E459EB" w:rsidRDefault="00146D40" w:rsidP="00E459EB">
      <w:pPr>
        <w:rPr>
          <w:rFonts w:ascii="Arial" w:hAnsi="Arial" w:cs="Arial"/>
          <w:sz w:val="20"/>
          <w:szCs w:val="20"/>
        </w:rPr>
      </w:pPr>
    </w:p>
    <w:p w14:paraId="5B7AC638" w14:textId="77777777" w:rsidR="003C69AB" w:rsidRPr="008D5DA9" w:rsidRDefault="003C69AB" w:rsidP="008D5DA9">
      <w:pPr>
        <w:rPr>
          <w:rFonts w:ascii="Arial" w:hAnsi="Arial" w:cs="Arial"/>
          <w:sz w:val="20"/>
          <w:szCs w:val="20"/>
        </w:rPr>
      </w:pPr>
    </w:p>
    <w:p w14:paraId="19F00E7D" w14:textId="5B76767A" w:rsidR="00F22EDF" w:rsidRPr="004B3095" w:rsidRDefault="004B3095" w:rsidP="004B3095">
      <w:pPr>
        <w:pStyle w:val="ListParagraph"/>
        <w:numPr>
          <w:ilvl w:val="0"/>
          <w:numId w:val="25"/>
        </w:numPr>
        <w:rPr>
          <w:rFonts w:ascii="Arial" w:hAnsi="Arial" w:cs="Arial"/>
          <w:sz w:val="20"/>
          <w:szCs w:val="20"/>
        </w:rPr>
      </w:pPr>
      <w:r>
        <w:rPr>
          <w:rFonts w:ascii="Arial" w:hAnsi="Arial" w:cs="Arial"/>
          <w:sz w:val="20"/>
          <w:szCs w:val="20"/>
          <w:u w:val="single"/>
        </w:rPr>
        <w:t>District and County Councillor</w:t>
      </w:r>
      <w:r w:rsidR="004C267A">
        <w:rPr>
          <w:rFonts w:ascii="Arial" w:hAnsi="Arial" w:cs="Arial"/>
          <w:sz w:val="20"/>
          <w:szCs w:val="20"/>
          <w:u w:val="single"/>
        </w:rPr>
        <w:t>’</w:t>
      </w:r>
      <w:r>
        <w:rPr>
          <w:rFonts w:ascii="Arial" w:hAnsi="Arial" w:cs="Arial"/>
          <w:sz w:val="20"/>
          <w:szCs w:val="20"/>
          <w:u w:val="single"/>
        </w:rPr>
        <w:t>s Report</w:t>
      </w:r>
      <w:r w:rsidR="002C1DE8" w:rsidRPr="004B3095">
        <w:rPr>
          <w:rFonts w:ascii="Arial" w:hAnsi="Arial" w:cs="Arial"/>
          <w:sz w:val="20"/>
          <w:szCs w:val="20"/>
        </w:rPr>
        <w:t>:</w:t>
      </w:r>
    </w:p>
    <w:p w14:paraId="29689153" w14:textId="77777777" w:rsidR="002C1DE8" w:rsidRDefault="002C1DE8" w:rsidP="0025456A">
      <w:pPr>
        <w:rPr>
          <w:rFonts w:ascii="Arial" w:hAnsi="Arial" w:cs="Arial"/>
          <w:sz w:val="20"/>
          <w:szCs w:val="20"/>
        </w:rPr>
      </w:pPr>
    </w:p>
    <w:p w14:paraId="6F424932" w14:textId="77777777" w:rsidR="00300EBE" w:rsidRDefault="003C69AB" w:rsidP="00530FC5">
      <w:pPr>
        <w:ind w:left="644"/>
        <w:rPr>
          <w:rFonts w:ascii="Arial" w:hAnsi="Arial" w:cs="Arial"/>
          <w:sz w:val="20"/>
          <w:szCs w:val="20"/>
        </w:rPr>
      </w:pPr>
      <w:r>
        <w:rPr>
          <w:rFonts w:ascii="Arial" w:hAnsi="Arial" w:cs="Arial"/>
          <w:sz w:val="20"/>
          <w:szCs w:val="20"/>
        </w:rPr>
        <w:t xml:space="preserve">Cllr Askew </w:t>
      </w:r>
      <w:r w:rsidR="00127D1A">
        <w:rPr>
          <w:rFonts w:ascii="Arial" w:hAnsi="Arial" w:cs="Arial"/>
          <w:sz w:val="20"/>
          <w:szCs w:val="20"/>
        </w:rPr>
        <w:t>had circulated a comprehensive written report regarding both the County and District Council</w:t>
      </w:r>
      <w:r w:rsidR="00B56096">
        <w:rPr>
          <w:rFonts w:ascii="Arial" w:hAnsi="Arial" w:cs="Arial"/>
          <w:sz w:val="20"/>
          <w:szCs w:val="20"/>
        </w:rPr>
        <w:t xml:space="preserve"> activities. </w:t>
      </w:r>
      <w:r w:rsidR="00300EBE">
        <w:rPr>
          <w:rFonts w:ascii="Arial" w:hAnsi="Arial" w:cs="Arial"/>
          <w:sz w:val="20"/>
          <w:szCs w:val="20"/>
        </w:rPr>
        <w:t>H</w:t>
      </w:r>
      <w:r w:rsidR="00B56096">
        <w:rPr>
          <w:rFonts w:ascii="Arial" w:hAnsi="Arial" w:cs="Arial"/>
          <w:sz w:val="20"/>
          <w:szCs w:val="20"/>
        </w:rPr>
        <w:t xml:space="preserve">e had been active in </w:t>
      </w:r>
      <w:r w:rsidR="0051485F">
        <w:rPr>
          <w:rFonts w:ascii="Arial" w:hAnsi="Arial" w:cs="Arial"/>
          <w:sz w:val="20"/>
          <w:szCs w:val="20"/>
        </w:rPr>
        <w:t xml:space="preserve">pushing for both the Marsh Lane resurfacing </w:t>
      </w:r>
      <w:r w:rsidR="00300EBE">
        <w:rPr>
          <w:rFonts w:ascii="Arial" w:hAnsi="Arial" w:cs="Arial"/>
          <w:sz w:val="20"/>
          <w:szCs w:val="20"/>
        </w:rPr>
        <w:t xml:space="preserve">which is now complete and a major improvement for residents and the village. </w:t>
      </w:r>
      <w:r w:rsidR="0051485F">
        <w:rPr>
          <w:rFonts w:ascii="Arial" w:hAnsi="Arial" w:cs="Arial"/>
          <w:sz w:val="20"/>
          <w:szCs w:val="20"/>
        </w:rPr>
        <w:t>Dam Brigg flooding issue</w:t>
      </w:r>
      <w:r w:rsidR="00300EBE">
        <w:rPr>
          <w:rFonts w:ascii="Arial" w:hAnsi="Arial" w:cs="Arial"/>
          <w:sz w:val="20"/>
          <w:szCs w:val="20"/>
        </w:rPr>
        <w:t xml:space="preserve"> is not deemed to be a high priority given the financial situation and the demands for flood defences in the County</w:t>
      </w:r>
      <w:r w:rsidR="0051485F">
        <w:rPr>
          <w:rFonts w:ascii="Arial" w:hAnsi="Arial" w:cs="Arial"/>
          <w:sz w:val="20"/>
          <w:szCs w:val="20"/>
        </w:rPr>
        <w:t xml:space="preserve">. </w:t>
      </w:r>
    </w:p>
    <w:p w14:paraId="3B98FCB2" w14:textId="77777777" w:rsidR="00300EBE" w:rsidRDefault="00300EBE" w:rsidP="00530FC5">
      <w:pPr>
        <w:ind w:left="644"/>
        <w:rPr>
          <w:rFonts w:ascii="Arial" w:hAnsi="Arial" w:cs="Arial"/>
          <w:sz w:val="20"/>
          <w:szCs w:val="20"/>
        </w:rPr>
      </w:pPr>
    </w:p>
    <w:p w14:paraId="3CFF6C96" w14:textId="63EAF10D" w:rsidR="005F1DF6" w:rsidRDefault="00300EBE" w:rsidP="00530FC5">
      <w:pPr>
        <w:ind w:left="644"/>
        <w:rPr>
          <w:rFonts w:ascii="Arial" w:hAnsi="Arial" w:cs="Arial"/>
          <w:sz w:val="20"/>
          <w:szCs w:val="20"/>
        </w:rPr>
      </w:pPr>
      <w:r>
        <w:rPr>
          <w:rFonts w:ascii="Arial" w:hAnsi="Arial" w:cs="Arial"/>
          <w:sz w:val="20"/>
          <w:szCs w:val="20"/>
        </w:rPr>
        <w:t xml:space="preserve">Cllr Askew mentioned planning issues that may have an impact on New Buckenham these include </w:t>
      </w:r>
      <w:r w:rsidR="005F1DF6">
        <w:rPr>
          <w:rFonts w:ascii="Arial" w:hAnsi="Arial" w:cs="Arial"/>
          <w:sz w:val="20"/>
          <w:szCs w:val="20"/>
        </w:rPr>
        <w:t>a new weather radar mast currently under appeal and the mobile phone mast which appears to be progressing all be it slowly. KH asked about the Cuffer lane retrospective application for planning a decision is due 14</w:t>
      </w:r>
      <w:r w:rsidR="005F1DF6" w:rsidRPr="005F1DF6">
        <w:rPr>
          <w:rFonts w:ascii="Arial" w:hAnsi="Arial" w:cs="Arial"/>
          <w:sz w:val="20"/>
          <w:szCs w:val="20"/>
          <w:vertAlign w:val="superscript"/>
        </w:rPr>
        <w:t>th</w:t>
      </w:r>
      <w:r w:rsidR="005F1DF6">
        <w:rPr>
          <w:rFonts w:ascii="Arial" w:hAnsi="Arial" w:cs="Arial"/>
          <w:sz w:val="20"/>
          <w:szCs w:val="20"/>
        </w:rPr>
        <w:t xml:space="preserve"> April. </w:t>
      </w:r>
    </w:p>
    <w:p w14:paraId="2B939B55" w14:textId="42A3080C" w:rsidR="0016275A" w:rsidRDefault="00300EBE" w:rsidP="00530FC5">
      <w:pPr>
        <w:ind w:left="644"/>
        <w:rPr>
          <w:rFonts w:ascii="Arial" w:hAnsi="Arial" w:cs="Arial"/>
          <w:sz w:val="20"/>
          <w:szCs w:val="20"/>
        </w:rPr>
      </w:pPr>
      <w:r>
        <w:rPr>
          <w:rFonts w:ascii="Arial" w:hAnsi="Arial" w:cs="Arial"/>
          <w:sz w:val="20"/>
          <w:szCs w:val="20"/>
        </w:rPr>
        <w:t xml:space="preserve"> </w:t>
      </w:r>
    </w:p>
    <w:p w14:paraId="11963D5A" w14:textId="288128F3" w:rsidR="0016275A" w:rsidRDefault="0016275A" w:rsidP="00530FC5">
      <w:pPr>
        <w:ind w:left="644"/>
        <w:rPr>
          <w:rFonts w:ascii="Arial" w:hAnsi="Arial" w:cs="Arial"/>
          <w:sz w:val="20"/>
          <w:szCs w:val="20"/>
        </w:rPr>
      </w:pPr>
      <w:r>
        <w:rPr>
          <w:rFonts w:ascii="Arial" w:hAnsi="Arial" w:cs="Arial"/>
          <w:sz w:val="20"/>
          <w:szCs w:val="20"/>
        </w:rPr>
        <w:t xml:space="preserve">Cllr Askew complimented </w:t>
      </w:r>
      <w:r w:rsidR="00BE6FE6">
        <w:rPr>
          <w:rFonts w:ascii="Arial" w:hAnsi="Arial" w:cs="Arial"/>
          <w:sz w:val="20"/>
          <w:szCs w:val="20"/>
        </w:rPr>
        <w:t>the Parish Council on their well organised approach</w:t>
      </w:r>
      <w:r w:rsidR="001E6A48">
        <w:rPr>
          <w:rFonts w:ascii="Arial" w:hAnsi="Arial" w:cs="Arial"/>
          <w:sz w:val="20"/>
          <w:szCs w:val="20"/>
        </w:rPr>
        <w:t xml:space="preserve">. He emphasised that he was always on hand </w:t>
      </w:r>
      <w:r w:rsidR="002F06BB">
        <w:rPr>
          <w:rFonts w:ascii="Arial" w:hAnsi="Arial" w:cs="Arial"/>
          <w:sz w:val="20"/>
          <w:szCs w:val="20"/>
        </w:rPr>
        <w:t xml:space="preserve">to help with problems that might arise. </w:t>
      </w:r>
      <w:r w:rsidR="005F1DF6">
        <w:rPr>
          <w:rFonts w:ascii="Arial" w:hAnsi="Arial" w:cs="Arial"/>
          <w:sz w:val="20"/>
          <w:szCs w:val="20"/>
        </w:rPr>
        <w:t xml:space="preserve">KH on behalf of all the councillors thanked Cllr Askew for all his work on behalf of the Parish. </w:t>
      </w:r>
    </w:p>
    <w:p w14:paraId="08F2468B" w14:textId="77777777" w:rsidR="009C4AF0" w:rsidRPr="002C1DE8" w:rsidRDefault="009C4AF0" w:rsidP="00530FC5">
      <w:pPr>
        <w:ind w:left="644"/>
        <w:rPr>
          <w:rFonts w:ascii="Arial" w:hAnsi="Arial" w:cs="Arial"/>
          <w:sz w:val="20"/>
          <w:szCs w:val="20"/>
        </w:rPr>
      </w:pPr>
    </w:p>
    <w:p w14:paraId="60640C0D" w14:textId="77777777" w:rsidR="001F2387" w:rsidRDefault="00E642FE" w:rsidP="005530EA">
      <w:pPr>
        <w:pStyle w:val="ListParagraph"/>
        <w:numPr>
          <w:ilvl w:val="0"/>
          <w:numId w:val="25"/>
        </w:numPr>
        <w:rPr>
          <w:rFonts w:ascii="Arial" w:hAnsi="Arial" w:cs="Arial"/>
          <w:sz w:val="20"/>
          <w:szCs w:val="20"/>
        </w:rPr>
      </w:pPr>
      <w:r>
        <w:rPr>
          <w:rFonts w:ascii="Arial" w:hAnsi="Arial" w:cs="Arial"/>
          <w:sz w:val="20"/>
          <w:szCs w:val="20"/>
          <w:u w:val="single"/>
        </w:rPr>
        <w:t>New Buckenham Neighbourhood Plan</w:t>
      </w:r>
      <w:r w:rsidR="005530EA">
        <w:rPr>
          <w:rFonts w:ascii="Arial" w:hAnsi="Arial" w:cs="Arial"/>
          <w:sz w:val="20"/>
          <w:szCs w:val="20"/>
        </w:rPr>
        <w:t>:</w:t>
      </w:r>
    </w:p>
    <w:p w14:paraId="792F4242" w14:textId="77777777" w:rsidR="00A766FA" w:rsidRDefault="00A766FA" w:rsidP="00A766FA">
      <w:pPr>
        <w:rPr>
          <w:rFonts w:ascii="Arial" w:hAnsi="Arial" w:cs="Arial"/>
          <w:sz w:val="20"/>
          <w:szCs w:val="20"/>
        </w:rPr>
      </w:pPr>
    </w:p>
    <w:p w14:paraId="0188D3DF" w14:textId="77777777" w:rsidR="00073ADF" w:rsidRDefault="00BF1AAB" w:rsidP="00A766FA">
      <w:pPr>
        <w:ind w:left="644"/>
        <w:rPr>
          <w:rFonts w:ascii="Arial" w:hAnsi="Arial" w:cs="Arial"/>
          <w:sz w:val="20"/>
          <w:szCs w:val="20"/>
        </w:rPr>
      </w:pPr>
      <w:r>
        <w:rPr>
          <w:rFonts w:ascii="Arial" w:hAnsi="Arial" w:cs="Arial"/>
          <w:sz w:val="20"/>
          <w:szCs w:val="20"/>
        </w:rPr>
        <w:t xml:space="preserve">Charles Oxley </w:t>
      </w:r>
      <w:r w:rsidR="00A056A2">
        <w:rPr>
          <w:rFonts w:ascii="Arial" w:hAnsi="Arial" w:cs="Arial"/>
          <w:sz w:val="20"/>
          <w:szCs w:val="20"/>
        </w:rPr>
        <w:t xml:space="preserve">gave a report on </w:t>
      </w:r>
      <w:r w:rsidR="005753A4">
        <w:rPr>
          <w:rFonts w:ascii="Arial" w:hAnsi="Arial" w:cs="Arial"/>
          <w:sz w:val="20"/>
          <w:szCs w:val="20"/>
        </w:rPr>
        <w:t xml:space="preserve">progress on the Neighbourhood Plan. </w:t>
      </w:r>
      <w:r>
        <w:rPr>
          <w:rFonts w:ascii="Arial" w:hAnsi="Arial" w:cs="Arial"/>
          <w:sz w:val="20"/>
          <w:szCs w:val="20"/>
        </w:rPr>
        <w:t>T</w:t>
      </w:r>
      <w:r w:rsidR="0036325E">
        <w:rPr>
          <w:rFonts w:ascii="Arial" w:hAnsi="Arial" w:cs="Arial"/>
          <w:sz w:val="20"/>
          <w:szCs w:val="20"/>
        </w:rPr>
        <w:t xml:space="preserve">he </w:t>
      </w:r>
      <w:r w:rsidR="005F1DF6">
        <w:rPr>
          <w:rFonts w:ascii="Arial" w:hAnsi="Arial" w:cs="Arial"/>
          <w:sz w:val="20"/>
          <w:szCs w:val="20"/>
        </w:rPr>
        <w:t xml:space="preserve">plan has been submitted and has been returned with some minor revisions which will be made. </w:t>
      </w:r>
      <w:r w:rsidR="00073ADF">
        <w:rPr>
          <w:rFonts w:ascii="Arial" w:hAnsi="Arial" w:cs="Arial"/>
          <w:sz w:val="20"/>
          <w:szCs w:val="20"/>
        </w:rPr>
        <w:t xml:space="preserve">The next stage is that the village needs to adopt the plan which will require a referendum vote. Once a date for the vote has been agreed </w:t>
      </w:r>
      <w:proofErr w:type="spellStart"/>
      <w:r w:rsidR="00073ADF">
        <w:rPr>
          <w:rFonts w:ascii="Arial" w:hAnsi="Arial" w:cs="Arial"/>
          <w:sz w:val="20"/>
          <w:szCs w:val="20"/>
        </w:rPr>
        <w:t>Breckland</w:t>
      </w:r>
      <w:proofErr w:type="spellEnd"/>
      <w:r w:rsidR="00073ADF">
        <w:rPr>
          <w:rFonts w:ascii="Arial" w:hAnsi="Arial" w:cs="Arial"/>
          <w:sz w:val="20"/>
          <w:szCs w:val="20"/>
        </w:rPr>
        <w:t xml:space="preserve"> will manage the vote which will be done as for local council elections under statutory regulations. </w:t>
      </w:r>
    </w:p>
    <w:p w14:paraId="7891D4B0" w14:textId="77777777" w:rsidR="00073ADF" w:rsidRDefault="00073ADF" w:rsidP="00A766FA">
      <w:pPr>
        <w:ind w:left="644"/>
        <w:rPr>
          <w:rFonts w:ascii="Arial" w:hAnsi="Arial" w:cs="Arial"/>
          <w:sz w:val="20"/>
          <w:szCs w:val="20"/>
        </w:rPr>
      </w:pPr>
    </w:p>
    <w:p w14:paraId="77DDB05A" w14:textId="1A91AE72" w:rsidR="005F1DF6" w:rsidRDefault="00073ADF" w:rsidP="00A766FA">
      <w:pPr>
        <w:ind w:left="644"/>
        <w:rPr>
          <w:rFonts w:ascii="Arial" w:hAnsi="Arial" w:cs="Arial"/>
          <w:sz w:val="20"/>
          <w:szCs w:val="20"/>
        </w:rPr>
      </w:pPr>
      <w:r>
        <w:rPr>
          <w:rFonts w:ascii="Arial" w:hAnsi="Arial" w:cs="Arial"/>
          <w:sz w:val="20"/>
          <w:szCs w:val="20"/>
        </w:rPr>
        <w:t xml:space="preserve">Charles Oxley reported that the </w:t>
      </w:r>
      <w:proofErr w:type="spellStart"/>
      <w:r w:rsidR="005515A4">
        <w:rPr>
          <w:rFonts w:ascii="Arial" w:hAnsi="Arial" w:cs="Arial"/>
          <w:sz w:val="20"/>
          <w:szCs w:val="20"/>
        </w:rPr>
        <w:t>Breckland</w:t>
      </w:r>
      <w:proofErr w:type="spellEnd"/>
      <w:r w:rsidR="005515A4">
        <w:rPr>
          <w:rFonts w:ascii="Arial" w:hAnsi="Arial" w:cs="Arial"/>
          <w:sz w:val="20"/>
          <w:szCs w:val="20"/>
        </w:rPr>
        <w:t xml:space="preserve"> </w:t>
      </w:r>
      <w:r>
        <w:rPr>
          <w:rFonts w:ascii="Arial" w:hAnsi="Arial" w:cs="Arial"/>
          <w:sz w:val="20"/>
          <w:szCs w:val="20"/>
        </w:rPr>
        <w:t xml:space="preserve">Council has recently made the post of neighbourhood plan officer redundant. </w:t>
      </w:r>
      <w:r w:rsidR="009651E6">
        <w:rPr>
          <w:rFonts w:ascii="Arial" w:hAnsi="Arial" w:cs="Arial"/>
          <w:sz w:val="20"/>
          <w:szCs w:val="20"/>
        </w:rPr>
        <w:t xml:space="preserve">This means that for other villages embarking on a plan they will find that the support received from the officer to those involved will no longer be available. Cllr Askew agreed to raise this with the planning committee. </w:t>
      </w:r>
    </w:p>
    <w:p w14:paraId="78277CE4" w14:textId="77777777" w:rsidR="005F1DF6" w:rsidRDefault="005F1DF6" w:rsidP="00A766FA">
      <w:pPr>
        <w:ind w:left="644"/>
        <w:rPr>
          <w:rFonts w:ascii="Arial" w:hAnsi="Arial" w:cs="Arial"/>
          <w:sz w:val="20"/>
          <w:szCs w:val="20"/>
        </w:rPr>
      </w:pPr>
    </w:p>
    <w:p w14:paraId="25BBDBD6" w14:textId="77777777" w:rsidR="005530EA" w:rsidRDefault="005530EA" w:rsidP="005530EA">
      <w:pPr>
        <w:pStyle w:val="ListParagraph"/>
        <w:numPr>
          <w:ilvl w:val="0"/>
          <w:numId w:val="25"/>
        </w:numPr>
        <w:rPr>
          <w:rFonts w:ascii="Arial" w:hAnsi="Arial" w:cs="Arial"/>
          <w:sz w:val="20"/>
          <w:szCs w:val="20"/>
        </w:rPr>
      </w:pPr>
      <w:r>
        <w:rPr>
          <w:rFonts w:ascii="Arial" w:hAnsi="Arial" w:cs="Arial"/>
          <w:sz w:val="20"/>
          <w:szCs w:val="20"/>
          <w:u w:val="single"/>
        </w:rPr>
        <w:t>New Buckenham Community Grant Fund</w:t>
      </w:r>
      <w:r>
        <w:rPr>
          <w:rFonts w:ascii="Arial" w:hAnsi="Arial" w:cs="Arial"/>
          <w:sz w:val="20"/>
          <w:szCs w:val="20"/>
        </w:rPr>
        <w:t>:</w:t>
      </w:r>
    </w:p>
    <w:p w14:paraId="32ED55B8" w14:textId="77777777" w:rsidR="005530EA" w:rsidRPr="005530EA" w:rsidRDefault="005530EA" w:rsidP="005530EA">
      <w:pPr>
        <w:pStyle w:val="ListParagraph"/>
        <w:ind w:left="644"/>
        <w:rPr>
          <w:rFonts w:ascii="Arial" w:hAnsi="Arial" w:cs="Arial"/>
          <w:sz w:val="20"/>
          <w:szCs w:val="20"/>
        </w:rPr>
      </w:pPr>
    </w:p>
    <w:p w14:paraId="55FE376E" w14:textId="4946BB38" w:rsidR="00E26F2D" w:rsidRDefault="00E26F2D" w:rsidP="004B3095">
      <w:pPr>
        <w:pStyle w:val="ListParagraph"/>
        <w:rPr>
          <w:rFonts w:ascii="Arial" w:hAnsi="Arial" w:cs="Arial"/>
          <w:sz w:val="20"/>
          <w:szCs w:val="20"/>
        </w:rPr>
      </w:pPr>
      <w:r>
        <w:rPr>
          <w:rFonts w:ascii="Arial" w:hAnsi="Arial" w:cs="Arial"/>
          <w:sz w:val="20"/>
          <w:szCs w:val="20"/>
        </w:rPr>
        <w:t>C</w:t>
      </w:r>
      <w:r w:rsidR="00624B93">
        <w:rPr>
          <w:rFonts w:ascii="Arial" w:hAnsi="Arial" w:cs="Arial"/>
          <w:sz w:val="20"/>
          <w:szCs w:val="20"/>
        </w:rPr>
        <w:t>llr</w:t>
      </w:r>
      <w:r>
        <w:rPr>
          <w:rFonts w:ascii="Arial" w:hAnsi="Arial" w:cs="Arial"/>
          <w:sz w:val="20"/>
          <w:szCs w:val="20"/>
        </w:rPr>
        <w:t xml:space="preserve"> </w:t>
      </w:r>
      <w:r w:rsidR="00624B93">
        <w:rPr>
          <w:rFonts w:ascii="Arial" w:hAnsi="Arial" w:cs="Arial"/>
          <w:sz w:val="20"/>
          <w:szCs w:val="20"/>
        </w:rPr>
        <w:t>Dowson</w:t>
      </w:r>
      <w:r>
        <w:rPr>
          <w:rFonts w:ascii="Arial" w:hAnsi="Arial" w:cs="Arial"/>
          <w:sz w:val="20"/>
          <w:szCs w:val="20"/>
        </w:rPr>
        <w:t xml:space="preserve"> gave a repor</w:t>
      </w:r>
      <w:r w:rsidR="00953270">
        <w:rPr>
          <w:rFonts w:ascii="Arial" w:hAnsi="Arial" w:cs="Arial"/>
          <w:sz w:val="20"/>
          <w:szCs w:val="20"/>
        </w:rPr>
        <w:t xml:space="preserve">t on the Community Grants Fund </w:t>
      </w:r>
    </w:p>
    <w:p w14:paraId="5C383AFD" w14:textId="77777777" w:rsidR="009651E6" w:rsidRDefault="001A639F" w:rsidP="009651E6">
      <w:pPr>
        <w:pStyle w:val="ListParagraph"/>
        <w:rPr>
          <w:rFonts w:ascii="Arial" w:hAnsi="Arial" w:cs="Arial"/>
          <w:sz w:val="20"/>
          <w:szCs w:val="20"/>
        </w:rPr>
      </w:pPr>
      <w:r>
        <w:rPr>
          <w:rFonts w:ascii="Arial" w:hAnsi="Arial" w:cs="Arial"/>
          <w:sz w:val="20"/>
          <w:szCs w:val="20"/>
        </w:rPr>
        <w:t>Th</w:t>
      </w:r>
      <w:r w:rsidR="009651E6">
        <w:rPr>
          <w:rFonts w:ascii="Arial" w:hAnsi="Arial" w:cs="Arial"/>
          <w:sz w:val="20"/>
          <w:szCs w:val="20"/>
        </w:rPr>
        <w:t>is</w:t>
      </w:r>
      <w:r>
        <w:rPr>
          <w:rFonts w:ascii="Arial" w:hAnsi="Arial" w:cs="Arial"/>
          <w:sz w:val="20"/>
          <w:szCs w:val="20"/>
        </w:rPr>
        <w:t xml:space="preserve"> year </w:t>
      </w:r>
      <w:r w:rsidR="009651E6">
        <w:rPr>
          <w:rFonts w:ascii="Arial" w:hAnsi="Arial" w:cs="Arial"/>
          <w:sz w:val="20"/>
          <w:szCs w:val="20"/>
        </w:rPr>
        <w:t xml:space="preserve">the fund has supported: </w:t>
      </w:r>
    </w:p>
    <w:p w14:paraId="227D8CEA" w14:textId="19C6FB9B" w:rsidR="00E9500E" w:rsidRDefault="001A639F" w:rsidP="00E43DB0">
      <w:pPr>
        <w:pStyle w:val="ListParagraph"/>
        <w:numPr>
          <w:ilvl w:val="0"/>
          <w:numId w:val="33"/>
        </w:numPr>
        <w:rPr>
          <w:rFonts w:ascii="Arial" w:hAnsi="Arial" w:cs="Arial"/>
          <w:sz w:val="20"/>
          <w:szCs w:val="20"/>
        </w:rPr>
      </w:pPr>
      <w:r>
        <w:rPr>
          <w:rFonts w:ascii="Arial" w:hAnsi="Arial" w:cs="Arial"/>
          <w:sz w:val="20"/>
          <w:szCs w:val="20"/>
        </w:rPr>
        <w:t xml:space="preserve">Junior Football Club (new </w:t>
      </w:r>
      <w:r w:rsidR="009651E6">
        <w:rPr>
          <w:rFonts w:ascii="Arial" w:hAnsi="Arial" w:cs="Arial"/>
          <w:sz w:val="20"/>
          <w:szCs w:val="20"/>
        </w:rPr>
        <w:t>goals</w:t>
      </w:r>
      <w:r>
        <w:rPr>
          <w:rFonts w:ascii="Arial" w:hAnsi="Arial" w:cs="Arial"/>
          <w:sz w:val="20"/>
          <w:szCs w:val="20"/>
        </w:rPr>
        <w:t xml:space="preserve">) </w:t>
      </w:r>
    </w:p>
    <w:p w14:paraId="14A14AA9" w14:textId="7C7DE5D6" w:rsidR="00953270" w:rsidRDefault="00262823" w:rsidP="00E43DB0">
      <w:pPr>
        <w:pStyle w:val="ListParagraph"/>
        <w:numPr>
          <w:ilvl w:val="0"/>
          <w:numId w:val="33"/>
        </w:numPr>
        <w:rPr>
          <w:rFonts w:ascii="Arial" w:hAnsi="Arial" w:cs="Arial"/>
          <w:sz w:val="20"/>
          <w:szCs w:val="20"/>
        </w:rPr>
      </w:pPr>
      <w:r>
        <w:rPr>
          <w:rFonts w:ascii="Arial" w:hAnsi="Arial" w:cs="Arial"/>
          <w:sz w:val="20"/>
          <w:szCs w:val="20"/>
        </w:rPr>
        <w:t xml:space="preserve">New Buckenham </w:t>
      </w:r>
      <w:r w:rsidR="00E43DB0">
        <w:rPr>
          <w:rFonts w:ascii="Arial" w:hAnsi="Arial" w:cs="Arial"/>
          <w:sz w:val="20"/>
          <w:szCs w:val="20"/>
        </w:rPr>
        <w:t xml:space="preserve">Village Hall Trust (contribution to a new Hybrid boiler) </w:t>
      </w:r>
    </w:p>
    <w:p w14:paraId="359EE08A" w14:textId="77777777" w:rsidR="00953270" w:rsidRPr="00953270" w:rsidRDefault="00953270" w:rsidP="00953270">
      <w:pPr>
        <w:rPr>
          <w:rFonts w:ascii="Arial" w:hAnsi="Arial" w:cs="Arial"/>
          <w:sz w:val="20"/>
          <w:szCs w:val="20"/>
        </w:rPr>
      </w:pPr>
    </w:p>
    <w:p w14:paraId="0356E2CA" w14:textId="77777777" w:rsidR="00D0526F" w:rsidRPr="00D0526F" w:rsidRDefault="00953270" w:rsidP="00D0526F">
      <w:pPr>
        <w:pStyle w:val="ListParagraph"/>
        <w:numPr>
          <w:ilvl w:val="0"/>
          <w:numId w:val="25"/>
        </w:numPr>
        <w:rPr>
          <w:rFonts w:ascii="Arial" w:hAnsi="Arial" w:cs="Arial"/>
          <w:sz w:val="20"/>
          <w:szCs w:val="20"/>
        </w:rPr>
      </w:pPr>
      <w:r>
        <w:rPr>
          <w:rFonts w:ascii="Arial" w:hAnsi="Arial" w:cs="Arial"/>
          <w:sz w:val="20"/>
          <w:szCs w:val="20"/>
          <w:u w:val="single"/>
        </w:rPr>
        <w:t>Community Car Scheme</w:t>
      </w:r>
    </w:p>
    <w:p w14:paraId="11C1AC06" w14:textId="3A6CDA88" w:rsidR="00953270" w:rsidRDefault="00262823" w:rsidP="00D0526F">
      <w:pPr>
        <w:pStyle w:val="ListParagraph"/>
        <w:ind w:left="644"/>
        <w:rPr>
          <w:rFonts w:ascii="Arial" w:hAnsi="Arial" w:cs="Arial"/>
          <w:sz w:val="20"/>
          <w:szCs w:val="20"/>
        </w:rPr>
      </w:pPr>
      <w:r>
        <w:rPr>
          <w:rFonts w:ascii="Arial" w:hAnsi="Arial" w:cs="Arial"/>
          <w:sz w:val="20"/>
          <w:szCs w:val="20"/>
        </w:rPr>
        <w:t xml:space="preserve">Gerry </w:t>
      </w:r>
      <w:r w:rsidR="00F54259">
        <w:rPr>
          <w:rFonts w:ascii="Arial" w:hAnsi="Arial" w:cs="Arial"/>
          <w:sz w:val="20"/>
          <w:szCs w:val="20"/>
        </w:rPr>
        <w:t xml:space="preserve">Walsh </w:t>
      </w:r>
      <w:r w:rsidR="00AC5EA6">
        <w:rPr>
          <w:rFonts w:ascii="Arial" w:hAnsi="Arial" w:cs="Arial"/>
          <w:sz w:val="20"/>
          <w:szCs w:val="20"/>
        </w:rPr>
        <w:t>gave apologies but sent through a report outlining details of what the scheme has done over the year. They have been able to successfully meet all the requests</w:t>
      </w:r>
      <w:r w:rsidR="00D0526F">
        <w:rPr>
          <w:rFonts w:ascii="Arial" w:hAnsi="Arial" w:cs="Arial"/>
          <w:sz w:val="20"/>
          <w:szCs w:val="20"/>
        </w:rPr>
        <w:t xml:space="preserve"> from parishioners for community car lifts</w:t>
      </w:r>
      <w:r w:rsidR="00BE143D">
        <w:rPr>
          <w:rFonts w:ascii="Arial" w:hAnsi="Arial" w:cs="Arial"/>
          <w:sz w:val="20"/>
          <w:szCs w:val="20"/>
        </w:rPr>
        <w:t xml:space="preserve">. </w:t>
      </w:r>
      <w:r w:rsidR="00BE143D" w:rsidRPr="005515A4">
        <w:rPr>
          <w:rFonts w:ascii="Arial" w:hAnsi="Arial" w:cs="Arial"/>
          <w:sz w:val="20"/>
          <w:szCs w:val="20"/>
        </w:rPr>
        <w:t xml:space="preserve">There </w:t>
      </w:r>
      <w:r w:rsidR="00AC5EA6" w:rsidRPr="005515A4">
        <w:rPr>
          <w:rFonts w:ascii="Arial" w:hAnsi="Arial" w:cs="Arial"/>
          <w:sz w:val="20"/>
          <w:szCs w:val="20"/>
        </w:rPr>
        <w:t>are</w:t>
      </w:r>
      <w:r w:rsidR="00BE143D" w:rsidRPr="005515A4">
        <w:rPr>
          <w:rFonts w:ascii="Arial" w:hAnsi="Arial" w:cs="Arial"/>
          <w:sz w:val="20"/>
          <w:szCs w:val="20"/>
        </w:rPr>
        <w:t xml:space="preserve"> </w:t>
      </w:r>
      <w:r w:rsidR="00AC5EA6" w:rsidRPr="005515A4">
        <w:rPr>
          <w:rFonts w:ascii="Arial" w:hAnsi="Arial" w:cs="Arial"/>
          <w:sz w:val="20"/>
          <w:szCs w:val="20"/>
        </w:rPr>
        <w:t>currently</w:t>
      </w:r>
      <w:r w:rsidR="005515A4">
        <w:rPr>
          <w:rFonts w:ascii="Arial" w:hAnsi="Arial" w:cs="Arial"/>
          <w:sz w:val="20"/>
          <w:szCs w:val="20"/>
        </w:rPr>
        <w:t>7 community car drivers</w:t>
      </w:r>
      <w:r w:rsidR="00BE143D" w:rsidRPr="005515A4">
        <w:rPr>
          <w:rFonts w:ascii="Arial" w:hAnsi="Arial" w:cs="Arial"/>
          <w:sz w:val="20"/>
          <w:szCs w:val="20"/>
        </w:rPr>
        <w:t xml:space="preserve"> available</w:t>
      </w:r>
      <w:r w:rsidR="005515A4">
        <w:rPr>
          <w:rFonts w:ascii="Arial" w:hAnsi="Arial" w:cs="Arial"/>
          <w:sz w:val="20"/>
          <w:szCs w:val="20"/>
        </w:rPr>
        <w:t>,</w:t>
      </w:r>
      <w:r w:rsidR="00AC5EA6" w:rsidRPr="005515A4">
        <w:rPr>
          <w:rFonts w:ascii="Arial" w:hAnsi="Arial" w:cs="Arial"/>
          <w:sz w:val="20"/>
          <w:szCs w:val="20"/>
        </w:rPr>
        <w:t xml:space="preserve"> who have all had </w:t>
      </w:r>
      <w:r w:rsidR="0098485C" w:rsidRPr="005515A4">
        <w:rPr>
          <w:rFonts w:ascii="Arial" w:hAnsi="Arial" w:cs="Arial"/>
          <w:sz w:val="20"/>
          <w:szCs w:val="20"/>
        </w:rPr>
        <w:t>their DBS checks done and</w:t>
      </w:r>
      <w:r w:rsidR="005515A4">
        <w:rPr>
          <w:rFonts w:ascii="Arial" w:hAnsi="Arial" w:cs="Arial"/>
          <w:sz w:val="20"/>
          <w:szCs w:val="20"/>
        </w:rPr>
        <w:t xml:space="preserve"> had</w:t>
      </w:r>
      <w:r w:rsidR="0098485C" w:rsidRPr="005515A4">
        <w:rPr>
          <w:rFonts w:ascii="Arial" w:hAnsi="Arial" w:cs="Arial"/>
          <w:sz w:val="20"/>
          <w:szCs w:val="20"/>
        </w:rPr>
        <w:t xml:space="preserve"> their </w:t>
      </w:r>
      <w:r w:rsidR="00C05885" w:rsidRPr="005515A4">
        <w:rPr>
          <w:rFonts w:ascii="Arial" w:hAnsi="Arial" w:cs="Arial"/>
          <w:sz w:val="20"/>
          <w:szCs w:val="20"/>
        </w:rPr>
        <w:t>insurance and health checks updated</w:t>
      </w:r>
      <w:r w:rsidR="00AC5EA6" w:rsidRPr="005515A4">
        <w:rPr>
          <w:rFonts w:ascii="Arial" w:hAnsi="Arial" w:cs="Arial"/>
          <w:sz w:val="20"/>
          <w:szCs w:val="20"/>
        </w:rPr>
        <w:t>.</w:t>
      </w:r>
      <w:r w:rsidR="00AC5EA6">
        <w:rPr>
          <w:rFonts w:ascii="Arial" w:hAnsi="Arial" w:cs="Arial"/>
          <w:sz w:val="20"/>
          <w:szCs w:val="20"/>
        </w:rPr>
        <w:t xml:space="preserve"> </w:t>
      </w:r>
    </w:p>
    <w:p w14:paraId="0E21BEB6" w14:textId="77777777" w:rsidR="00D0526F" w:rsidRDefault="00D0526F" w:rsidP="00D0526F">
      <w:pPr>
        <w:pStyle w:val="ListParagraph"/>
        <w:ind w:left="644"/>
        <w:rPr>
          <w:rFonts w:ascii="Arial" w:hAnsi="Arial" w:cs="Arial"/>
          <w:sz w:val="20"/>
          <w:szCs w:val="20"/>
        </w:rPr>
      </w:pPr>
    </w:p>
    <w:p w14:paraId="374702E6" w14:textId="094C6B43" w:rsidR="00D0526F" w:rsidRDefault="00D0526F" w:rsidP="00D0526F">
      <w:pPr>
        <w:pStyle w:val="ListParagraph"/>
        <w:numPr>
          <w:ilvl w:val="0"/>
          <w:numId w:val="25"/>
        </w:numPr>
        <w:rPr>
          <w:rFonts w:ascii="Arial" w:hAnsi="Arial" w:cs="Arial"/>
          <w:sz w:val="20"/>
          <w:szCs w:val="20"/>
          <w:u w:val="single"/>
        </w:rPr>
      </w:pPr>
      <w:r>
        <w:rPr>
          <w:rFonts w:ascii="Arial" w:hAnsi="Arial" w:cs="Arial"/>
          <w:sz w:val="20"/>
          <w:szCs w:val="20"/>
          <w:u w:val="single"/>
        </w:rPr>
        <w:t xml:space="preserve">Defibrillator project </w:t>
      </w:r>
    </w:p>
    <w:p w14:paraId="53BB9E50" w14:textId="01AE3759" w:rsidR="00D0526F" w:rsidRDefault="00D0526F" w:rsidP="00D0526F">
      <w:pPr>
        <w:pStyle w:val="ListParagraph"/>
        <w:ind w:left="644"/>
        <w:rPr>
          <w:rFonts w:ascii="Arial" w:hAnsi="Arial" w:cs="Arial"/>
          <w:sz w:val="20"/>
          <w:szCs w:val="20"/>
        </w:rPr>
      </w:pPr>
      <w:r w:rsidRPr="00D0526F">
        <w:rPr>
          <w:rFonts w:ascii="Arial" w:hAnsi="Arial" w:cs="Arial"/>
          <w:sz w:val="20"/>
          <w:szCs w:val="20"/>
        </w:rPr>
        <w:t xml:space="preserve">Sue </w:t>
      </w:r>
      <w:r>
        <w:rPr>
          <w:rFonts w:ascii="Arial" w:hAnsi="Arial" w:cs="Arial"/>
          <w:sz w:val="20"/>
          <w:szCs w:val="20"/>
        </w:rPr>
        <w:t xml:space="preserve">Britton gave an update on the project and outlined some of the choices that the PC need to make to progress the project. The Kings head PH has agreed </w:t>
      </w:r>
      <w:r w:rsidR="00077B7F">
        <w:rPr>
          <w:rFonts w:ascii="Arial" w:hAnsi="Arial" w:cs="Arial"/>
          <w:sz w:val="20"/>
          <w:szCs w:val="20"/>
        </w:rPr>
        <w:t>to host the Defibrillator on an outside wall of the Pub location to be agreed with Councillors. Sue Britton has researched and given three different models to the PC for their consideration. There are options on “automatic” or “semi-automatic” from her research “semi-</w:t>
      </w:r>
      <w:r w:rsidR="00077B7F">
        <w:rPr>
          <w:rFonts w:ascii="Arial" w:hAnsi="Arial" w:cs="Arial"/>
          <w:sz w:val="20"/>
          <w:szCs w:val="20"/>
        </w:rPr>
        <w:lastRenderedPageBreak/>
        <w:t xml:space="preserve">automatic” is deemed to be safer. The type of battery is important as this can be costly and heavy increasing the weight of the unit. Sue Britton is meeting with the manager at the Kings Head to </w:t>
      </w:r>
      <w:r w:rsidR="00624B93">
        <w:rPr>
          <w:rFonts w:ascii="Arial" w:hAnsi="Arial" w:cs="Arial"/>
          <w:sz w:val="20"/>
          <w:szCs w:val="20"/>
        </w:rPr>
        <w:t xml:space="preserve">look at proposed locations and will report to the PC at the next meeting. </w:t>
      </w:r>
    </w:p>
    <w:p w14:paraId="138E0184" w14:textId="77777777" w:rsidR="00624B93" w:rsidRPr="00D0526F" w:rsidRDefault="00624B93" w:rsidP="00D0526F">
      <w:pPr>
        <w:pStyle w:val="ListParagraph"/>
        <w:ind w:left="644"/>
        <w:rPr>
          <w:rFonts w:ascii="Arial" w:hAnsi="Arial" w:cs="Arial"/>
          <w:sz w:val="20"/>
          <w:szCs w:val="20"/>
        </w:rPr>
      </w:pPr>
    </w:p>
    <w:p w14:paraId="3A470F24" w14:textId="06C8DAF9" w:rsidR="00D0526F" w:rsidRDefault="00624B93" w:rsidP="00D0526F">
      <w:pPr>
        <w:pStyle w:val="ListParagraph"/>
        <w:numPr>
          <w:ilvl w:val="0"/>
          <w:numId w:val="25"/>
        </w:numPr>
        <w:rPr>
          <w:rFonts w:ascii="Arial" w:hAnsi="Arial" w:cs="Arial"/>
          <w:sz w:val="20"/>
          <w:szCs w:val="20"/>
          <w:u w:val="single"/>
        </w:rPr>
      </w:pPr>
      <w:r>
        <w:rPr>
          <w:rFonts w:ascii="Arial" w:hAnsi="Arial" w:cs="Arial"/>
          <w:sz w:val="20"/>
          <w:szCs w:val="20"/>
          <w:u w:val="single"/>
        </w:rPr>
        <w:t>Electric Car charging points</w:t>
      </w:r>
    </w:p>
    <w:p w14:paraId="62854537" w14:textId="68EC454D" w:rsidR="00624B93" w:rsidRDefault="00624B93" w:rsidP="00624B93">
      <w:pPr>
        <w:pStyle w:val="ListParagraph"/>
        <w:ind w:left="644"/>
        <w:rPr>
          <w:rFonts w:ascii="Arial" w:hAnsi="Arial" w:cs="Arial"/>
          <w:sz w:val="20"/>
          <w:szCs w:val="20"/>
        </w:rPr>
      </w:pPr>
      <w:r w:rsidRPr="00624B93">
        <w:rPr>
          <w:rFonts w:ascii="Arial" w:hAnsi="Arial" w:cs="Arial"/>
          <w:sz w:val="20"/>
          <w:szCs w:val="20"/>
        </w:rPr>
        <w:t xml:space="preserve">Cllr </w:t>
      </w:r>
      <w:r>
        <w:rPr>
          <w:rFonts w:ascii="Arial" w:hAnsi="Arial" w:cs="Arial"/>
          <w:sz w:val="20"/>
          <w:szCs w:val="20"/>
        </w:rPr>
        <w:t xml:space="preserve">Bingham went through the proposal for electric car charging points. He also discussed the idea of having an Electric car as a community resource. The idea of having charging points in the village is to ensure that those residents who don’t have off road parking </w:t>
      </w:r>
      <w:r w:rsidR="00E24172">
        <w:rPr>
          <w:rFonts w:ascii="Arial" w:hAnsi="Arial" w:cs="Arial"/>
          <w:sz w:val="20"/>
          <w:szCs w:val="20"/>
        </w:rPr>
        <w:t xml:space="preserve">are still able to access and facilitate charging an electric vehicle. Given that the Government have a target of 2030 for stopping the sale of petrol and diesel cars it is important that the village considers how best to support residents for their future transport needs. </w:t>
      </w:r>
    </w:p>
    <w:p w14:paraId="780A984E" w14:textId="77777777" w:rsidR="00E24172" w:rsidRDefault="00E24172" w:rsidP="00624B93">
      <w:pPr>
        <w:pStyle w:val="ListParagraph"/>
        <w:ind w:left="644"/>
        <w:rPr>
          <w:rFonts w:ascii="Arial" w:hAnsi="Arial" w:cs="Arial"/>
          <w:sz w:val="20"/>
          <w:szCs w:val="20"/>
        </w:rPr>
      </w:pPr>
    </w:p>
    <w:p w14:paraId="4B2B9960" w14:textId="09E91A60" w:rsidR="00E24172" w:rsidRDefault="00E24172" w:rsidP="00624B93">
      <w:pPr>
        <w:pStyle w:val="ListParagraph"/>
        <w:ind w:left="644"/>
        <w:rPr>
          <w:rFonts w:ascii="Arial" w:hAnsi="Arial" w:cs="Arial"/>
          <w:sz w:val="20"/>
          <w:szCs w:val="20"/>
        </w:rPr>
      </w:pPr>
      <w:r>
        <w:rPr>
          <w:rFonts w:ascii="Arial" w:hAnsi="Arial" w:cs="Arial"/>
          <w:sz w:val="20"/>
          <w:szCs w:val="20"/>
        </w:rPr>
        <w:t xml:space="preserve">The idea of the community resource electric car is to offer a solution to households that need two cars to reduce this need by having a community hire car available. The aim is to reduce congestion and parking issues. </w:t>
      </w:r>
    </w:p>
    <w:p w14:paraId="4EA58F8B" w14:textId="4080A9F4" w:rsidR="00E24172" w:rsidRDefault="00E24172" w:rsidP="00624B93">
      <w:pPr>
        <w:pStyle w:val="ListParagraph"/>
        <w:ind w:left="644"/>
        <w:rPr>
          <w:rFonts w:ascii="Arial" w:hAnsi="Arial" w:cs="Arial"/>
          <w:sz w:val="20"/>
          <w:szCs w:val="20"/>
        </w:rPr>
      </w:pPr>
    </w:p>
    <w:p w14:paraId="2304C30B" w14:textId="042D0CF4" w:rsidR="00E24172" w:rsidRDefault="00E24172" w:rsidP="00624B93">
      <w:pPr>
        <w:pStyle w:val="ListParagraph"/>
        <w:ind w:left="644"/>
        <w:rPr>
          <w:rFonts w:ascii="Arial" w:hAnsi="Arial" w:cs="Arial"/>
          <w:sz w:val="20"/>
          <w:szCs w:val="20"/>
        </w:rPr>
      </w:pPr>
      <w:r>
        <w:rPr>
          <w:rFonts w:ascii="Arial" w:hAnsi="Arial" w:cs="Arial"/>
          <w:sz w:val="20"/>
          <w:szCs w:val="20"/>
        </w:rPr>
        <w:t xml:space="preserve">Both schemes have the support of </w:t>
      </w:r>
      <w:proofErr w:type="spellStart"/>
      <w:r>
        <w:rPr>
          <w:rFonts w:ascii="Arial" w:hAnsi="Arial" w:cs="Arial"/>
          <w:sz w:val="20"/>
          <w:szCs w:val="20"/>
        </w:rPr>
        <w:t>Breckland</w:t>
      </w:r>
      <w:proofErr w:type="spellEnd"/>
      <w:r>
        <w:rPr>
          <w:rFonts w:ascii="Arial" w:hAnsi="Arial" w:cs="Arial"/>
          <w:sz w:val="20"/>
          <w:szCs w:val="20"/>
        </w:rPr>
        <w:t xml:space="preserve"> Council </w:t>
      </w:r>
      <w:r w:rsidR="00706AB5">
        <w:rPr>
          <w:rFonts w:ascii="Arial" w:hAnsi="Arial" w:cs="Arial"/>
          <w:sz w:val="20"/>
          <w:szCs w:val="20"/>
        </w:rPr>
        <w:t xml:space="preserve">and </w:t>
      </w:r>
      <w:r>
        <w:rPr>
          <w:rFonts w:ascii="Arial" w:hAnsi="Arial" w:cs="Arial"/>
          <w:sz w:val="20"/>
          <w:szCs w:val="20"/>
        </w:rPr>
        <w:t xml:space="preserve">a meeting with Greg Pearson the Sustainability Officer will be set up. </w:t>
      </w:r>
      <w:r w:rsidR="00517C47">
        <w:rPr>
          <w:rFonts w:ascii="Arial" w:hAnsi="Arial" w:cs="Arial"/>
          <w:sz w:val="20"/>
          <w:szCs w:val="20"/>
        </w:rPr>
        <w:t xml:space="preserve">It is suggested that both schemes be managed by companies that currently operate such schemes throughout the country and on the advice and guidance of </w:t>
      </w:r>
      <w:proofErr w:type="spellStart"/>
      <w:r w:rsidR="00517C47">
        <w:rPr>
          <w:rFonts w:ascii="Arial" w:hAnsi="Arial" w:cs="Arial"/>
          <w:sz w:val="20"/>
          <w:szCs w:val="20"/>
        </w:rPr>
        <w:t>Breckland</w:t>
      </w:r>
      <w:proofErr w:type="spellEnd"/>
      <w:r w:rsidR="00517C47">
        <w:rPr>
          <w:rFonts w:ascii="Arial" w:hAnsi="Arial" w:cs="Arial"/>
          <w:sz w:val="20"/>
          <w:szCs w:val="20"/>
        </w:rPr>
        <w:t xml:space="preserve"> Council. </w:t>
      </w:r>
    </w:p>
    <w:p w14:paraId="38F99193" w14:textId="59528F37" w:rsidR="00517C47" w:rsidRDefault="00517C47" w:rsidP="00624B93">
      <w:pPr>
        <w:pStyle w:val="ListParagraph"/>
        <w:ind w:left="644"/>
        <w:rPr>
          <w:rFonts w:ascii="Arial" w:hAnsi="Arial" w:cs="Arial"/>
          <w:sz w:val="20"/>
          <w:szCs w:val="20"/>
        </w:rPr>
      </w:pPr>
    </w:p>
    <w:p w14:paraId="4F4D1083" w14:textId="590874EB" w:rsidR="00517C47" w:rsidRPr="00624B93" w:rsidRDefault="00517C47" w:rsidP="00624B93">
      <w:pPr>
        <w:pStyle w:val="ListParagraph"/>
        <w:ind w:left="644"/>
        <w:rPr>
          <w:rFonts w:ascii="Arial" w:hAnsi="Arial" w:cs="Arial"/>
          <w:sz w:val="20"/>
          <w:szCs w:val="20"/>
        </w:rPr>
      </w:pPr>
      <w:r>
        <w:rPr>
          <w:rFonts w:ascii="Arial" w:hAnsi="Arial" w:cs="Arial"/>
          <w:sz w:val="20"/>
          <w:szCs w:val="20"/>
        </w:rPr>
        <w:t xml:space="preserve">Given the poor public attendance at the Annual parish meeting it was suggested by Cllr KH, </w:t>
      </w:r>
      <w:proofErr w:type="gramStart"/>
      <w:r>
        <w:rPr>
          <w:rFonts w:ascii="Arial" w:hAnsi="Arial" w:cs="Arial"/>
          <w:sz w:val="20"/>
          <w:szCs w:val="20"/>
        </w:rPr>
        <w:t>AB</w:t>
      </w:r>
      <w:proofErr w:type="gramEnd"/>
      <w:r>
        <w:rPr>
          <w:rFonts w:ascii="Arial" w:hAnsi="Arial" w:cs="Arial"/>
          <w:sz w:val="20"/>
          <w:szCs w:val="20"/>
        </w:rPr>
        <w:t xml:space="preserve"> and MD that a special meeting be convened to discuss village transport and sustainability projects. </w:t>
      </w:r>
    </w:p>
    <w:p w14:paraId="069123CA" w14:textId="77777777" w:rsidR="00D0526F" w:rsidRDefault="00D0526F" w:rsidP="00434AC6">
      <w:pPr>
        <w:pStyle w:val="ListParagraph"/>
        <w:ind w:hanging="76"/>
        <w:rPr>
          <w:rFonts w:ascii="Arial" w:hAnsi="Arial" w:cs="Arial"/>
          <w:sz w:val="20"/>
          <w:szCs w:val="20"/>
        </w:rPr>
      </w:pPr>
    </w:p>
    <w:p w14:paraId="37CF7D90" w14:textId="0916C19F" w:rsidR="004B3095" w:rsidRPr="00610553" w:rsidRDefault="004B3095" w:rsidP="00610553">
      <w:pPr>
        <w:pStyle w:val="ListParagraph"/>
        <w:numPr>
          <w:ilvl w:val="0"/>
          <w:numId w:val="27"/>
        </w:numPr>
        <w:rPr>
          <w:rFonts w:ascii="Arial" w:hAnsi="Arial" w:cs="Arial"/>
          <w:sz w:val="20"/>
          <w:szCs w:val="20"/>
          <w:u w:val="single"/>
        </w:rPr>
      </w:pPr>
      <w:r w:rsidRPr="00610553">
        <w:rPr>
          <w:rFonts w:ascii="Arial" w:hAnsi="Arial" w:cs="Arial"/>
          <w:sz w:val="20"/>
          <w:szCs w:val="20"/>
          <w:u w:val="single"/>
        </w:rPr>
        <w:t>Open Session for Residents</w:t>
      </w:r>
      <w:r w:rsidR="00610553">
        <w:rPr>
          <w:rFonts w:ascii="Arial" w:hAnsi="Arial" w:cs="Arial"/>
          <w:sz w:val="20"/>
          <w:szCs w:val="20"/>
        </w:rPr>
        <w:t>:</w:t>
      </w:r>
    </w:p>
    <w:p w14:paraId="2E10C8EB" w14:textId="77777777" w:rsidR="001F2387" w:rsidRPr="005530EA" w:rsidRDefault="001F2387" w:rsidP="001F2387">
      <w:pPr>
        <w:rPr>
          <w:rFonts w:ascii="Arial" w:hAnsi="Arial" w:cs="Arial"/>
          <w:sz w:val="20"/>
          <w:szCs w:val="20"/>
        </w:rPr>
      </w:pPr>
    </w:p>
    <w:p w14:paraId="68C8E1AF" w14:textId="76FAC22D" w:rsidR="00533268" w:rsidRDefault="00517C47" w:rsidP="00FE7236">
      <w:pPr>
        <w:ind w:left="644"/>
        <w:rPr>
          <w:rFonts w:ascii="Arial" w:hAnsi="Arial" w:cs="Arial"/>
          <w:sz w:val="20"/>
          <w:szCs w:val="20"/>
        </w:rPr>
      </w:pPr>
      <w:r>
        <w:rPr>
          <w:rFonts w:ascii="Arial" w:hAnsi="Arial" w:cs="Arial"/>
          <w:sz w:val="20"/>
          <w:szCs w:val="20"/>
        </w:rPr>
        <w:t xml:space="preserve">Cllr Bingham has received a phone call </w:t>
      </w:r>
      <w:r w:rsidRPr="00706AB5">
        <w:rPr>
          <w:rFonts w:ascii="Arial" w:hAnsi="Arial" w:cs="Arial"/>
          <w:sz w:val="20"/>
          <w:szCs w:val="20"/>
        </w:rPr>
        <w:t xml:space="preserve">from Kim </w:t>
      </w:r>
      <w:proofErr w:type="spellStart"/>
      <w:r w:rsidR="00706AB5">
        <w:rPr>
          <w:rFonts w:ascii="Arial" w:hAnsi="Arial" w:cs="Arial"/>
          <w:sz w:val="20"/>
          <w:szCs w:val="20"/>
        </w:rPr>
        <w:t>Cutmore</w:t>
      </w:r>
      <w:proofErr w:type="spellEnd"/>
      <w:r>
        <w:rPr>
          <w:rFonts w:ascii="Arial" w:hAnsi="Arial" w:cs="Arial"/>
          <w:sz w:val="20"/>
          <w:szCs w:val="20"/>
        </w:rPr>
        <w:t xml:space="preserve"> asking to raise the issue of </w:t>
      </w:r>
      <w:r w:rsidR="00117A21">
        <w:rPr>
          <w:rFonts w:ascii="Arial" w:hAnsi="Arial" w:cs="Arial"/>
          <w:sz w:val="20"/>
          <w:szCs w:val="20"/>
        </w:rPr>
        <w:t xml:space="preserve">maintaining a wildlife and conservation area around the phone box. As this is land managed by the High Bailiff’s </w:t>
      </w:r>
      <w:r w:rsidR="00706AB5">
        <w:rPr>
          <w:rFonts w:ascii="Arial" w:hAnsi="Arial" w:cs="Arial"/>
          <w:sz w:val="20"/>
          <w:szCs w:val="20"/>
        </w:rPr>
        <w:t>Trust, Kim</w:t>
      </w:r>
      <w:r w:rsidR="00117A21" w:rsidRPr="00706AB5">
        <w:rPr>
          <w:rFonts w:ascii="Arial" w:hAnsi="Arial" w:cs="Arial"/>
          <w:sz w:val="20"/>
          <w:szCs w:val="20"/>
        </w:rPr>
        <w:t xml:space="preserve"> </w:t>
      </w:r>
      <w:proofErr w:type="spellStart"/>
      <w:r w:rsidR="00706AB5">
        <w:rPr>
          <w:rFonts w:ascii="Arial" w:hAnsi="Arial" w:cs="Arial"/>
          <w:sz w:val="20"/>
          <w:szCs w:val="20"/>
        </w:rPr>
        <w:t>Cutmore</w:t>
      </w:r>
      <w:proofErr w:type="spellEnd"/>
      <w:r w:rsidR="00117A21">
        <w:rPr>
          <w:rFonts w:ascii="Arial" w:hAnsi="Arial" w:cs="Arial"/>
          <w:sz w:val="20"/>
          <w:szCs w:val="20"/>
        </w:rPr>
        <w:t xml:space="preserve"> will be advised to contact them</w:t>
      </w:r>
      <w:r w:rsidR="00320C20">
        <w:rPr>
          <w:rFonts w:ascii="Arial" w:hAnsi="Arial" w:cs="Arial"/>
          <w:sz w:val="20"/>
          <w:szCs w:val="20"/>
        </w:rPr>
        <w:t xml:space="preserve">. </w:t>
      </w:r>
    </w:p>
    <w:p w14:paraId="18F5F0EF" w14:textId="2E28BFD7" w:rsidR="00117A21" w:rsidRDefault="00117A21" w:rsidP="00FE7236">
      <w:pPr>
        <w:ind w:left="644"/>
        <w:rPr>
          <w:rFonts w:ascii="Arial" w:hAnsi="Arial" w:cs="Arial"/>
          <w:sz w:val="20"/>
          <w:szCs w:val="20"/>
        </w:rPr>
      </w:pPr>
    </w:p>
    <w:p w14:paraId="6C546BBA" w14:textId="00021AA8" w:rsidR="00117A21" w:rsidRDefault="00117A21" w:rsidP="00FE7236">
      <w:pPr>
        <w:ind w:left="644"/>
        <w:rPr>
          <w:rFonts w:ascii="Arial" w:hAnsi="Arial" w:cs="Arial"/>
          <w:sz w:val="20"/>
          <w:szCs w:val="20"/>
        </w:rPr>
      </w:pPr>
      <w:r>
        <w:rPr>
          <w:rFonts w:ascii="Arial" w:hAnsi="Arial" w:cs="Arial"/>
          <w:sz w:val="20"/>
          <w:szCs w:val="20"/>
        </w:rPr>
        <w:t xml:space="preserve">Juliet Fulford asked about having a poster campaign featuring or by the children of the village to highlight dog excrement issues. </w:t>
      </w:r>
    </w:p>
    <w:p w14:paraId="6BC54637" w14:textId="0A23AC1D" w:rsidR="00117A21" w:rsidRDefault="00117A21" w:rsidP="00FE7236">
      <w:pPr>
        <w:ind w:left="644"/>
        <w:rPr>
          <w:rFonts w:ascii="Arial" w:hAnsi="Arial" w:cs="Arial"/>
          <w:sz w:val="20"/>
          <w:szCs w:val="20"/>
        </w:rPr>
      </w:pPr>
    </w:p>
    <w:p w14:paraId="158E86D1" w14:textId="7A81E5D0" w:rsidR="00117A21" w:rsidRPr="005530EA" w:rsidRDefault="00117A21" w:rsidP="00FE7236">
      <w:pPr>
        <w:ind w:left="644"/>
        <w:rPr>
          <w:rFonts w:ascii="Arial" w:hAnsi="Arial" w:cs="Arial"/>
          <w:sz w:val="20"/>
          <w:szCs w:val="20"/>
        </w:rPr>
      </w:pPr>
      <w:r>
        <w:rPr>
          <w:rFonts w:ascii="Arial" w:hAnsi="Arial" w:cs="Arial"/>
          <w:sz w:val="20"/>
          <w:szCs w:val="20"/>
        </w:rPr>
        <w:t xml:space="preserve">Juliet Fulford asked about the gateway project and if this would use planters. It has been agreed at PC meetings that planters will be used. </w:t>
      </w:r>
    </w:p>
    <w:p w14:paraId="6B9BB9AE" w14:textId="77777777" w:rsidR="00320C20" w:rsidRPr="00320C20" w:rsidRDefault="00320C20" w:rsidP="00320C20">
      <w:pPr>
        <w:ind w:left="284"/>
        <w:rPr>
          <w:rFonts w:ascii="Arial" w:hAnsi="Arial" w:cs="Arial"/>
          <w:sz w:val="20"/>
          <w:szCs w:val="20"/>
        </w:rPr>
      </w:pPr>
    </w:p>
    <w:p w14:paraId="1B1960D7" w14:textId="7ACACFFC" w:rsidR="00A71869" w:rsidRDefault="004B3095" w:rsidP="00610553">
      <w:pPr>
        <w:pStyle w:val="ListParagraph"/>
        <w:numPr>
          <w:ilvl w:val="0"/>
          <w:numId w:val="27"/>
        </w:numPr>
        <w:rPr>
          <w:rFonts w:ascii="Arial" w:hAnsi="Arial" w:cs="Arial"/>
          <w:sz w:val="20"/>
          <w:szCs w:val="20"/>
        </w:rPr>
      </w:pPr>
      <w:r w:rsidRPr="00610553">
        <w:rPr>
          <w:rFonts w:ascii="Arial" w:hAnsi="Arial" w:cs="Arial"/>
          <w:sz w:val="20"/>
          <w:szCs w:val="20"/>
          <w:u w:val="single"/>
        </w:rPr>
        <w:t>Close</w:t>
      </w:r>
      <w:r w:rsidRPr="00610553">
        <w:rPr>
          <w:rFonts w:ascii="Arial" w:hAnsi="Arial" w:cs="Arial"/>
          <w:sz w:val="20"/>
          <w:szCs w:val="20"/>
        </w:rPr>
        <w:t xml:space="preserve">: </w:t>
      </w:r>
    </w:p>
    <w:p w14:paraId="19E6DD92" w14:textId="77777777" w:rsidR="00146D40" w:rsidRPr="00146D40" w:rsidRDefault="00146D40" w:rsidP="00146D40">
      <w:pPr>
        <w:pStyle w:val="ListParagraph"/>
        <w:ind w:left="644"/>
        <w:rPr>
          <w:rFonts w:ascii="Arial" w:hAnsi="Arial" w:cs="Arial"/>
          <w:sz w:val="20"/>
          <w:szCs w:val="20"/>
        </w:rPr>
      </w:pPr>
      <w:r w:rsidRPr="00146D40">
        <w:rPr>
          <w:rFonts w:ascii="Arial" w:hAnsi="Arial" w:cs="Arial"/>
          <w:sz w:val="20"/>
          <w:szCs w:val="20"/>
        </w:rPr>
        <w:t>The Chair concluded the meeting by thanking her fellow councillors for their commitment to New Buckenham Parish Council over the previous 12 months.</w:t>
      </w:r>
    </w:p>
    <w:p w14:paraId="5199F207" w14:textId="77777777" w:rsidR="00146D40" w:rsidRPr="00610553" w:rsidRDefault="00146D40" w:rsidP="00146D40">
      <w:pPr>
        <w:pStyle w:val="ListParagraph"/>
        <w:ind w:left="644"/>
        <w:rPr>
          <w:rFonts w:ascii="Arial" w:hAnsi="Arial" w:cs="Arial"/>
          <w:sz w:val="20"/>
          <w:szCs w:val="20"/>
        </w:rPr>
      </w:pPr>
    </w:p>
    <w:p w14:paraId="37A4CE6E" w14:textId="77777777" w:rsidR="001F2387" w:rsidRPr="005530EA" w:rsidRDefault="001F2387" w:rsidP="001F2387">
      <w:pPr>
        <w:pStyle w:val="ListParagraph"/>
        <w:ind w:left="644"/>
        <w:rPr>
          <w:rFonts w:ascii="Arial" w:hAnsi="Arial" w:cs="Arial"/>
          <w:sz w:val="20"/>
          <w:szCs w:val="20"/>
        </w:rPr>
      </w:pPr>
    </w:p>
    <w:p w14:paraId="48901FE3" w14:textId="6B587D19" w:rsidR="00BB3470" w:rsidRDefault="00B81BB8" w:rsidP="001F2387">
      <w:pPr>
        <w:pStyle w:val="ListParagraph"/>
        <w:ind w:hanging="436"/>
        <w:contextualSpacing/>
        <w:rPr>
          <w:rFonts w:ascii="Arial" w:hAnsi="Arial" w:cs="Arial"/>
          <w:sz w:val="20"/>
          <w:szCs w:val="20"/>
        </w:rPr>
      </w:pPr>
      <w:r>
        <w:rPr>
          <w:rFonts w:ascii="Arial" w:hAnsi="Arial" w:cs="Arial"/>
          <w:sz w:val="20"/>
          <w:szCs w:val="20"/>
        </w:rPr>
        <w:t xml:space="preserve">There being no further business the </w:t>
      </w:r>
      <w:r w:rsidR="004B3095">
        <w:rPr>
          <w:rFonts w:ascii="Arial" w:hAnsi="Arial" w:cs="Arial"/>
          <w:sz w:val="20"/>
          <w:szCs w:val="20"/>
        </w:rPr>
        <w:t>meeting closed at</w:t>
      </w:r>
      <w:r w:rsidR="00717B3A">
        <w:rPr>
          <w:rFonts w:ascii="Arial" w:hAnsi="Arial" w:cs="Arial"/>
          <w:sz w:val="20"/>
          <w:szCs w:val="20"/>
        </w:rPr>
        <w:t xml:space="preserve"> </w:t>
      </w:r>
      <w:r w:rsidR="00533268">
        <w:rPr>
          <w:rFonts w:ascii="Arial" w:hAnsi="Arial" w:cs="Arial"/>
          <w:sz w:val="20"/>
          <w:szCs w:val="20"/>
        </w:rPr>
        <w:t>8</w:t>
      </w:r>
      <w:r w:rsidR="005530EA">
        <w:rPr>
          <w:rFonts w:ascii="Arial" w:hAnsi="Arial" w:cs="Arial"/>
          <w:sz w:val="20"/>
          <w:szCs w:val="20"/>
        </w:rPr>
        <w:t>.</w:t>
      </w:r>
      <w:r w:rsidR="00720707">
        <w:rPr>
          <w:rFonts w:ascii="Arial" w:hAnsi="Arial" w:cs="Arial"/>
          <w:sz w:val="20"/>
          <w:szCs w:val="20"/>
        </w:rPr>
        <w:t>45</w:t>
      </w:r>
      <w:r w:rsidR="00533268">
        <w:rPr>
          <w:rFonts w:ascii="Arial" w:hAnsi="Arial" w:cs="Arial"/>
          <w:sz w:val="20"/>
          <w:szCs w:val="20"/>
        </w:rPr>
        <w:t>p</w:t>
      </w:r>
      <w:r w:rsidR="000A6342">
        <w:rPr>
          <w:rFonts w:ascii="Arial" w:hAnsi="Arial" w:cs="Arial"/>
          <w:sz w:val="20"/>
          <w:szCs w:val="20"/>
        </w:rPr>
        <w:t>m.</w:t>
      </w:r>
    </w:p>
    <w:p w14:paraId="745B2B8F" w14:textId="68A30701" w:rsidR="00A251CA" w:rsidRDefault="00A251CA" w:rsidP="001F2387">
      <w:pPr>
        <w:pStyle w:val="ListParagraph"/>
        <w:ind w:hanging="436"/>
        <w:contextualSpacing/>
        <w:rPr>
          <w:rFonts w:ascii="Arial" w:hAnsi="Arial" w:cs="Arial"/>
          <w:sz w:val="20"/>
          <w:szCs w:val="20"/>
        </w:rPr>
      </w:pPr>
    </w:p>
    <w:p w14:paraId="5150AD85" w14:textId="1F1DA055" w:rsidR="00A251CA" w:rsidRDefault="00A251CA" w:rsidP="001F2387">
      <w:pPr>
        <w:pStyle w:val="ListParagraph"/>
        <w:ind w:hanging="436"/>
        <w:contextualSpacing/>
        <w:rPr>
          <w:rFonts w:ascii="Arial" w:hAnsi="Arial" w:cs="Arial"/>
          <w:sz w:val="20"/>
          <w:szCs w:val="20"/>
        </w:rPr>
      </w:pPr>
    </w:p>
    <w:p w14:paraId="5E3ED9A9" w14:textId="77777777" w:rsidR="00535D36" w:rsidRDefault="00535D36" w:rsidP="00A251CA">
      <w:pPr>
        <w:pStyle w:val="ListParagraph"/>
        <w:ind w:hanging="436"/>
        <w:contextualSpacing/>
        <w:jc w:val="right"/>
        <w:rPr>
          <w:rFonts w:ascii="Arial" w:hAnsi="Arial" w:cs="Arial"/>
          <w:sz w:val="20"/>
          <w:szCs w:val="20"/>
        </w:rPr>
      </w:pPr>
    </w:p>
    <w:p w14:paraId="72518562" w14:textId="77777777" w:rsidR="00535D36" w:rsidRDefault="00535D36" w:rsidP="00A251CA">
      <w:pPr>
        <w:pStyle w:val="ListParagraph"/>
        <w:ind w:hanging="436"/>
        <w:contextualSpacing/>
        <w:jc w:val="right"/>
        <w:rPr>
          <w:rFonts w:ascii="Arial" w:hAnsi="Arial" w:cs="Arial"/>
          <w:sz w:val="20"/>
          <w:szCs w:val="20"/>
        </w:rPr>
      </w:pPr>
    </w:p>
    <w:p w14:paraId="3C808F58" w14:textId="77777777" w:rsidR="00535D36" w:rsidRDefault="00535D36" w:rsidP="00A251CA">
      <w:pPr>
        <w:pStyle w:val="ListParagraph"/>
        <w:ind w:hanging="436"/>
        <w:contextualSpacing/>
        <w:jc w:val="right"/>
        <w:rPr>
          <w:rFonts w:ascii="Arial" w:hAnsi="Arial" w:cs="Arial"/>
          <w:sz w:val="20"/>
          <w:szCs w:val="20"/>
        </w:rPr>
      </w:pPr>
    </w:p>
    <w:p w14:paraId="6C9A0172" w14:textId="77777777" w:rsidR="00535D36" w:rsidRDefault="00535D36" w:rsidP="00A251CA">
      <w:pPr>
        <w:pStyle w:val="ListParagraph"/>
        <w:ind w:hanging="436"/>
        <w:contextualSpacing/>
        <w:jc w:val="right"/>
        <w:rPr>
          <w:rFonts w:ascii="Arial" w:hAnsi="Arial" w:cs="Arial"/>
          <w:sz w:val="20"/>
          <w:szCs w:val="20"/>
        </w:rPr>
      </w:pPr>
    </w:p>
    <w:p w14:paraId="4E9CAEA0" w14:textId="2B07FDA2"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Cllr Karen Hobley</w:t>
      </w:r>
    </w:p>
    <w:p w14:paraId="7909ACB3" w14:textId="227E2E5D"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Chair</w:t>
      </w:r>
    </w:p>
    <w:p w14:paraId="5C241DB5" w14:textId="77777777" w:rsidR="0045257F" w:rsidRDefault="0045257F" w:rsidP="001F2387">
      <w:pPr>
        <w:pStyle w:val="ListParagraph"/>
        <w:ind w:hanging="436"/>
        <w:contextualSpacing/>
        <w:rPr>
          <w:rFonts w:ascii="Arial" w:hAnsi="Arial" w:cs="Arial"/>
          <w:sz w:val="20"/>
          <w:szCs w:val="20"/>
        </w:rPr>
      </w:pPr>
    </w:p>
    <w:p w14:paraId="70948536" w14:textId="77777777" w:rsidR="0045257F" w:rsidRDefault="0045257F" w:rsidP="001F2387">
      <w:pPr>
        <w:pStyle w:val="ListParagraph"/>
        <w:ind w:hanging="436"/>
        <w:contextualSpacing/>
        <w:rPr>
          <w:rFonts w:ascii="Arial" w:hAnsi="Arial" w:cs="Arial"/>
          <w:sz w:val="20"/>
          <w:szCs w:val="20"/>
        </w:rPr>
      </w:pPr>
    </w:p>
    <w:p w14:paraId="0CC76E5E" w14:textId="77777777" w:rsidR="0045257F" w:rsidRDefault="0045257F" w:rsidP="001F2387">
      <w:pPr>
        <w:pStyle w:val="ListParagraph"/>
        <w:ind w:hanging="436"/>
        <w:contextualSpacing/>
        <w:rPr>
          <w:rFonts w:ascii="Arial" w:hAnsi="Arial" w:cs="Arial"/>
          <w:sz w:val="20"/>
          <w:szCs w:val="20"/>
        </w:rPr>
      </w:pPr>
    </w:p>
    <w:p w14:paraId="59E1C877" w14:textId="77777777" w:rsidR="0045257F" w:rsidRDefault="0045257F" w:rsidP="001F2387">
      <w:pPr>
        <w:pStyle w:val="ListParagraph"/>
        <w:ind w:hanging="436"/>
        <w:contextualSpacing/>
        <w:rPr>
          <w:rFonts w:ascii="Arial" w:hAnsi="Arial" w:cs="Arial"/>
          <w:sz w:val="20"/>
          <w:szCs w:val="20"/>
        </w:rPr>
      </w:pPr>
    </w:p>
    <w:p w14:paraId="45D45F89" w14:textId="77777777" w:rsidR="0045257F" w:rsidRDefault="0045257F" w:rsidP="001F2387">
      <w:pPr>
        <w:pStyle w:val="ListParagraph"/>
        <w:ind w:hanging="436"/>
        <w:contextualSpacing/>
        <w:rPr>
          <w:rFonts w:ascii="Arial" w:hAnsi="Arial" w:cs="Arial"/>
          <w:sz w:val="20"/>
          <w:szCs w:val="20"/>
        </w:rPr>
      </w:pPr>
    </w:p>
    <w:p w14:paraId="7F61F098" w14:textId="77777777" w:rsidR="0045257F" w:rsidRDefault="0045257F" w:rsidP="001F2387">
      <w:pPr>
        <w:pStyle w:val="ListParagraph"/>
        <w:ind w:hanging="436"/>
        <w:contextualSpacing/>
        <w:rPr>
          <w:rFonts w:ascii="Arial" w:hAnsi="Arial" w:cs="Arial"/>
          <w:sz w:val="20"/>
          <w:szCs w:val="20"/>
        </w:rPr>
      </w:pPr>
    </w:p>
    <w:p w14:paraId="6B57F1A6" w14:textId="77777777" w:rsidR="0045257F" w:rsidRDefault="0045257F" w:rsidP="001F2387">
      <w:pPr>
        <w:pStyle w:val="ListParagraph"/>
        <w:ind w:hanging="436"/>
        <w:contextualSpacing/>
        <w:rPr>
          <w:rFonts w:ascii="Arial" w:hAnsi="Arial" w:cs="Arial"/>
          <w:sz w:val="20"/>
          <w:szCs w:val="20"/>
        </w:rPr>
      </w:pPr>
    </w:p>
    <w:p w14:paraId="27DE6604" w14:textId="77777777" w:rsidR="0045257F" w:rsidRDefault="0045257F" w:rsidP="001F2387">
      <w:pPr>
        <w:pStyle w:val="ListParagraph"/>
        <w:ind w:hanging="436"/>
        <w:contextualSpacing/>
        <w:rPr>
          <w:rFonts w:ascii="Arial" w:hAnsi="Arial" w:cs="Arial"/>
          <w:sz w:val="20"/>
          <w:szCs w:val="20"/>
        </w:rPr>
      </w:pPr>
    </w:p>
    <w:p w14:paraId="19FC72E9" w14:textId="77777777" w:rsidR="0045257F" w:rsidRDefault="0045257F" w:rsidP="001F2387">
      <w:pPr>
        <w:pStyle w:val="ListParagraph"/>
        <w:ind w:hanging="436"/>
        <w:contextualSpacing/>
        <w:rPr>
          <w:rFonts w:ascii="Arial" w:hAnsi="Arial" w:cs="Arial"/>
          <w:sz w:val="20"/>
          <w:szCs w:val="20"/>
        </w:rPr>
      </w:pPr>
    </w:p>
    <w:p w14:paraId="04D104C1" w14:textId="77777777" w:rsidR="0045257F" w:rsidRDefault="0045257F" w:rsidP="001F2387">
      <w:pPr>
        <w:pStyle w:val="ListParagraph"/>
        <w:ind w:hanging="436"/>
        <w:contextualSpacing/>
        <w:rPr>
          <w:rFonts w:ascii="Arial" w:hAnsi="Arial" w:cs="Arial"/>
          <w:sz w:val="20"/>
          <w:szCs w:val="20"/>
        </w:rPr>
      </w:pPr>
    </w:p>
    <w:p w14:paraId="61B004C0" w14:textId="77777777" w:rsidR="0045257F" w:rsidRDefault="0045257F" w:rsidP="001F2387">
      <w:pPr>
        <w:pStyle w:val="ListParagraph"/>
        <w:ind w:hanging="436"/>
        <w:contextualSpacing/>
        <w:rPr>
          <w:rFonts w:ascii="Arial" w:hAnsi="Arial" w:cs="Arial"/>
          <w:sz w:val="20"/>
          <w:szCs w:val="20"/>
        </w:rPr>
      </w:pPr>
    </w:p>
    <w:p w14:paraId="38B33322" w14:textId="77777777" w:rsidR="0045257F" w:rsidRDefault="0045257F" w:rsidP="001F2387">
      <w:pPr>
        <w:pStyle w:val="ListParagraph"/>
        <w:ind w:hanging="436"/>
        <w:contextualSpacing/>
        <w:rPr>
          <w:rFonts w:ascii="Arial" w:hAnsi="Arial" w:cs="Arial"/>
          <w:sz w:val="20"/>
          <w:szCs w:val="20"/>
        </w:rPr>
      </w:pPr>
    </w:p>
    <w:p w14:paraId="4DBD8315" w14:textId="77777777" w:rsidR="0045257F" w:rsidRDefault="0045257F" w:rsidP="001F2387">
      <w:pPr>
        <w:pStyle w:val="ListParagraph"/>
        <w:ind w:hanging="436"/>
        <w:contextualSpacing/>
        <w:rPr>
          <w:rFonts w:ascii="Arial" w:hAnsi="Arial" w:cs="Arial"/>
          <w:sz w:val="20"/>
          <w:szCs w:val="20"/>
        </w:rPr>
      </w:pPr>
    </w:p>
    <w:sectPr w:rsidR="0045257F" w:rsidSect="006D521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E8AA" w14:textId="77777777" w:rsidR="001E7CFF" w:rsidRDefault="001E7CFF">
      <w:r>
        <w:separator/>
      </w:r>
    </w:p>
  </w:endnote>
  <w:endnote w:type="continuationSeparator" w:id="0">
    <w:p w14:paraId="7EB1AAB4" w14:textId="77777777" w:rsidR="001E7CFF" w:rsidRDefault="001E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9E63" w14:textId="77777777" w:rsidR="00B457EB" w:rsidRDefault="00B4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0F5E" w14:textId="77777777" w:rsidR="00B457EB" w:rsidRDefault="00B4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5D6" w14:textId="77777777" w:rsidR="00B457EB" w:rsidRDefault="00B4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E53A" w14:textId="77777777" w:rsidR="001E7CFF" w:rsidRDefault="001E7CFF">
      <w:r>
        <w:separator/>
      </w:r>
    </w:p>
  </w:footnote>
  <w:footnote w:type="continuationSeparator" w:id="0">
    <w:p w14:paraId="5F7CAF74" w14:textId="77777777" w:rsidR="001E7CFF" w:rsidRDefault="001E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0B6A" w14:textId="7D0E0255" w:rsidR="000B35D2" w:rsidRDefault="000B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73312"/>
      <w:docPartObj>
        <w:docPartGallery w:val="Watermarks"/>
        <w:docPartUnique/>
      </w:docPartObj>
    </w:sdtPr>
    <w:sdtEndPr/>
    <w:sdtContent>
      <w:p w14:paraId="3A62830E" w14:textId="41ADE7B2" w:rsidR="00B457EB" w:rsidRDefault="003B771D">
        <w:pPr>
          <w:pStyle w:val="Header"/>
        </w:pPr>
        <w:r>
          <w:rPr>
            <w:noProof/>
          </w:rPr>
          <w:pict w14:anchorId="1D56B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6B09" w14:textId="534E4731" w:rsidR="000B35D2" w:rsidRDefault="000B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3C5"/>
    <w:multiLevelType w:val="hybridMultilevel"/>
    <w:tmpl w:val="6B447E18"/>
    <w:lvl w:ilvl="0" w:tplc="0F688F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33A0E"/>
    <w:multiLevelType w:val="hybridMultilevel"/>
    <w:tmpl w:val="FB848CCC"/>
    <w:lvl w:ilvl="0" w:tplc="0809000F">
      <w:start w:val="1"/>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0B77D5"/>
    <w:multiLevelType w:val="hybridMultilevel"/>
    <w:tmpl w:val="C1D8E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553BDB"/>
    <w:multiLevelType w:val="hybridMultilevel"/>
    <w:tmpl w:val="5C3E5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55F80"/>
    <w:multiLevelType w:val="hybridMultilevel"/>
    <w:tmpl w:val="2AD6BA62"/>
    <w:lvl w:ilvl="0" w:tplc="BF4C7AD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2717A7"/>
    <w:multiLevelType w:val="hybridMultilevel"/>
    <w:tmpl w:val="1A7C61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29CA728B"/>
    <w:multiLevelType w:val="hybridMultilevel"/>
    <w:tmpl w:val="1E006B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BF2272A"/>
    <w:multiLevelType w:val="hybridMultilevel"/>
    <w:tmpl w:val="A59CCF20"/>
    <w:lvl w:ilvl="0" w:tplc="305E05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731E9C"/>
    <w:multiLevelType w:val="multilevel"/>
    <w:tmpl w:val="E0A80FEC"/>
    <w:styleLink w:val="Style1"/>
    <w:lvl w:ilvl="0">
      <w:start w:val="1"/>
      <w:numFmt w:val="none"/>
      <w:lvlText w:val="12/18"/>
      <w:lvlJc w:val="left"/>
      <w:pPr>
        <w:ind w:left="397" w:hanging="397"/>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1A238B"/>
    <w:multiLevelType w:val="hybridMultilevel"/>
    <w:tmpl w:val="66101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6613F"/>
    <w:multiLevelType w:val="hybridMultilevel"/>
    <w:tmpl w:val="8A86D69E"/>
    <w:lvl w:ilvl="0" w:tplc="5F5486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961FF2"/>
    <w:multiLevelType w:val="hybridMultilevel"/>
    <w:tmpl w:val="61682E6E"/>
    <w:lvl w:ilvl="0" w:tplc="CC50C9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680244"/>
    <w:multiLevelType w:val="hybridMultilevel"/>
    <w:tmpl w:val="0B865834"/>
    <w:lvl w:ilvl="0" w:tplc="8DF8FF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B0A23BD"/>
    <w:multiLevelType w:val="hybridMultilevel"/>
    <w:tmpl w:val="565695AA"/>
    <w:lvl w:ilvl="0" w:tplc="87C627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E70B82"/>
    <w:multiLevelType w:val="hybridMultilevel"/>
    <w:tmpl w:val="ED683A54"/>
    <w:lvl w:ilvl="0" w:tplc="807EC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5607DE"/>
    <w:multiLevelType w:val="hybridMultilevel"/>
    <w:tmpl w:val="1C3C6CE8"/>
    <w:lvl w:ilvl="0" w:tplc="7BF86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9028AE"/>
    <w:multiLevelType w:val="hybridMultilevel"/>
    <w:tmpl w:val="C0866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BD023E"/>
    <w:multiLevelType w:val="hybridMultilevel"/>
    <w:tmpl w:val="E3FE0C6C"/>
    <w:lvl w:ilvl="0" w:tplc="914CA9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5D196C"/>
    <w:multiLevelType w:val="hybridMultilevel"/>
    <w:tmpl w:val="0F742B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684269"/>
    <w:multiLevelType w:val="hybridMultilevel"/>
    <w:tmpl w:val="4A20086C"/>
    <w:lvl w:ilvl="0" w:tplc="21809C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F73D97"/>
    <w:multiLevelType w:val="hybridMultilevel"/>
    <w:tmpl w:val="DDE8995E"/>
    <w:lvl w:ilvl="0" w:tplc="3D94E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077489"/>
    <w:multiLevelType w:val="hybridMultilevel"/>
    <w:tmpl w:val="FA960EA8"/>
    <w:lvl w:ilvl="0" w:tplc="34027B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2D11EF"/>
    <w:multiLevelType w:val="hybridMultilevel"/>
    <w:tmpl w:val="017C63A0"/>
    <w:lvl w:ilvl="0" w:tplc="05ACFA9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7AF397F"/>
    <w:multiLevelType w:val="hybridMultilevel"/>
    <w:tmpl w:val="8FE25DF8"/>
    <w:lvl w:ilvl="0" w:tplc="8C562F22">
      <w:start w:val="1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81767F4"/>
    <w:multiLevelType w:val="hybridMultilevel"/>
    <w:tmpl w:val="7430C64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4BFF371B"/>
    <w:multiLevelType w:val="hybridMultilevel"/>
    <w:tmpl w:val="97868A8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15:restartNumberingAfterBreak="0">
    <w:nsid w:val="53275121"/>
    <w:multiLevelType w:val="hybridMultilevel"/>
    <w:tmpl w:val="2A1CCAAC"/>
    <w:lvl w:ilvl="0" w:tplc="47B09D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8206FC"/>
    <w:multiLevelType w:val="hybridMultilevel"/>
    <w:tmpl w:val="489CF0B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00432D9"/>
    <w:multiLevelType w:val="hybridMultilevel"/>
    <w:tmpl w:val="F21A90B8"/>
    <w:lvl w:ilvl="0" w:tplc="614C184C">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447DA"/>
    <w:multiLevelType w:val="hybridMultilevel"/>
    <w:tmpl w:val="576C3DD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642934B5"/>
    <w:multiLevelType w:val="hybridMultilevel"/>
    <w:tmpl w:val="47E8D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B42897"/>
    <w:multiLevelType w:val="hybridMultilevel"/>
    <w:tmpl w:val="857EA2E8"/>
    <w:lvl w:ilvl="0" w:tplc="5B2C33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221837"/>
    <w:multiLevelType w:val="hybridMultilevel"/>
    <w:tmpl w:val="FEAA73CA"/>
    <w:lvl w:ilvl="0" w:tplc="480C542E">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FF22AE"/>
    <w:multiLevelType w:val="hybridMultilevel"/>
    <w:tmpl w:val="E96C62F4"/>
    <w:lvl w:ilvl="0" w:tplc="C4CC70FA">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2A2E5A"/>
    <w:multiLevelType w:val="hybridMultilevel"/>
    <w:tmpl w:val="01DE1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0BE8A0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9297A"/>
    <w:multiLevelType w:val="hybridMultilevel"/>
    <w:tmpl w:val="CB9CCC40"/>
    <w:lvl w:ilvl="0" w:tplc="BDECA6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8E4567"/>
    <w:multiLevelType w:val="hybridMultilevel"/>
    <w:tmpl w:val="D0B2EE26"/>
    <w:lvl w:ilvl="0" w:tplc="6B202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5"/>
  </w:num>
  <w:num w:numId="3">
    <w:abstractNumId w:val="21"/>
  </w:num>
  <w:num w:numId="4">
    <w:abstractNumId w:val="17"/>
  </w:num>
  <w:num w:numId="5">
    <w:abstractNumId w:val="13"/>
  </w:num>
  <w:num w:numId="6">
    <w:abstractNumId w:val="0"/>
  </w:num>
  <w:num w:numId="7">
    <w:abstractNumId w:val="10"/>
  </w:num>
  <w:num w:numId="8">
    <w:abstractNumId w:val="19"/>
  </w:num>
  <w:num w:numId="9">
    <w:abstractNumId w:val="7"/>
  </w:num>
  <w:num w:numId="10">
    <w:abstractNumId w:val="20"/>
  </w:num>
  <w:num w:numId="11">
    <w:abstractNumId w:val="3"/>
  </w:num>
  <w:num w:numId="12">
    <w:abstractNumId w:val="35"/>
  </w:num>
  <w:num w:numId="13">
    <w:abstractNumId w:val="22"/>
  </w:num>
  <w:num w:numId="14">
    <w:abstractNumId w:val="30"/>
  </w:num>
  <w:num w:numId="15">
    <w:abstractNumId w:val="12"/>
  </w:num>
  <w:num w:numId="16">
    <w:abstractNumId w:val="16"/>
  </w:num>
  <w:num w:numId="17">
    <w:abstractNumId w:val="11"/>
  </w:num>
  <w:num w:numId="18">
    <w:abstractNumId w:val="36"/>
  </w:num>
  <w:num w:numId="19">
    <w:abstractNumId w:val="33"/>
  </w:num>
  <w:num w:numId="20">
    <w:abstractNumId w:val="32"/>
  </w:num>
  <w:num w:numId="21">
    <w:abstractNumId w:val="31"/>
  </w:num>
  <w:num w:numId="22">
    <w:abstractNumId w:val="14"/>
  </w:num>
  <w:num w:numId="23">
    <w:abstractNumId w:val="26"/>
  </w:num>
  <w:num w:numId="24">
    <w:abstractNumId w:val="4"/>
  </w:num>
  <w:num w:numId="25">
    <w:abstractNumId w:val="28"/>
  </w:num>
  <w:num w:numId="26">
    <w:abstractNumId w:val="1"/>
  </w:num>
  <w:num w:numId="27">
    <w:abstractNumId w:val="23"/>
  </w:num>
  <w:num w:numId="28">
    <w:abstractNumId w:val="24"/>
  </w:num>
  <w:num w:numId="29">
    <w:abstractNumId w:val="18"/>
  </w:num>
  <w:num w:numId="30">
    <w:abstractNumId w:val="5"/>
  </w:num>
  <w:num w:numId="31">
    <w:abstractNumId w:val="9"/>
  </w:num>
  <w:num w:numId="32">
    <w:abstractNumId w:val="29"/>
  </w:num>
  <w:num w:numId="33">
    <w:abstractNumId w:val="2"/>
  </w:num>
  <w:num w:numId="34">
    <w:abstractNumId w:val="6"/>
  </w:num>
  <w:num w:numId="35">
    <w:abstractNumId w:val="27"/>
  </w:num>
  <w:num w:numId="36">
    <w:abstractNumId w:val="25"/>
  </w:num>
  <w:num w:numId="3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16"/>
    <w:rsid w:val="0000443D"/>
    <w:rsid w:val="0000527A"/>
    <w:rsid w:val="00010779"/>
    <w:rsid w:val="00012195"/>
    <w:rsid w:val="00012853"/>
    <w:rsid w:val="00023172"/>
    <w:rsid w:val="00023920"/>
    <w:rsid w:val="00025A27"/>
    <w:rsid w:val="00026037"/>
    <w:rsid w:val="00026C14"/>
    <w:rsid w:val="000319AF"/>
    <w:rsid w:val="00033D2D"/>
    <w:rsid w:val="00035CC7"/>
    <w:rsid w:val="00037743"/>
    <w:rsid w:val="00041FB6"/>
    <w:rsid w:val="000437F1"/>
    <w:rsid w:val="00045FF4"/>
    <w:rsid w:val="00050CD3"/>
    <w:rsid w:val="00052A15"/>
    <w:rsid w:val="00054EF3"/>
    <w:rsid w:val="00057498"/>
    <w:rsid w:val="0006004F"/>
    <w:rsid w:val="000610A0"/>
    <w:rsid w:val="00062F32"/>
    <w:rsid w:val="00064B4F"/>
    <w:rsid w:val="00065CE7"/>
    <w:rsid w:val="000708DA"/>
    <w:rsid w:val="00071C43"/>
    <w:rsid w:val="00071D9F"/>
    <w:rsid w:val="0007249E"/>
    <w:rsid w:val="00073ADF"/>
    <w:rsid w:val="000758C7"/>
    <w:rsid w:val="00075DFE"/>
    <w:rsid w:val="00077B7F"/>
    <w:rsid w:val="0008005E"/>
    <w:rsid w:val="00085E87"/>
    <w:rsid w:val="000875C4"/>
    <w:rsid w:val="00094CC5"/>
    <w:rsid w:val="000A0DEC"/>
    <w:rsid w:val="000A160A"/>
    <w:rsid w:val="000A19C8"/>
    <w:rsid w:val="000A296C"/>
    <w:rsid w:val="000A6342"/>
    <w:rsid w:val="000B2313"/>
    <w:rsid w:val="000B3076"/>
    <w:rsid w:val="000B35D2"/>
    <w:rsid w:val="000B4CBD"/>
    <w:rsid w:val="000C1941"/>
    <w:rsid w:val="000C278A"/>
    <w:rsid w:val="000C2939"/>
    <w:rsid w:val="000C3642"/>
    <w:rsid w:val="000C4412"/>
    <w:rsid w:val="000C5766"/>
    <w:rsid w:val="000C75C1"/>
    <w:rsid w:val="000C76C6"/>
    <w:rsid w:val="000D0372"/>
    <w:rsid w:val="000D1360"/>
    <w:rsid w:val="000D7D00"/>
    <w:rsid w:val="000E145D"/>
    <w:rsid w:val="000E2656"/>
    <w:rsid w:val="000E26E6"/>
    <w:rsid w:val="000E41B8"/>
    <w:rsid w:val="000E4609"/>
    <w:rsid w:val="000E7483"/>
    <w:rsid w:val="000F1B17"/>
    <w:rsid w:val="000F3B05"/>
    <w:rsid w:val="001005E6"/>
    <w:rsid w:val="001005ED"/>
    <w:rsid w:val="00101D82"/>
    <w:rsid w:val="00102871"/>
    <w:rsid w:val="00102917"/>
    <w:rsid w:val="00106E95"/>
    <w:rsid w:val="00107D89"/>
    <w:rsid w:val="001112F5"/>
    <w:rsid w:val="00111508"/>
    <w:rsid w:val="0011363F"/>
    <w:rsid w:val="001143BB"/>
    <w:rsid w:val="00114BB6"/>
    <w:rsid w:val="00116D9F"/>
    <w:rsid w:val="00117A21"/>
    <w:rsid w:val="00120F14"/>
    <w:rsid w:val="00121ECC"/>
    <w:rsid w:val="00125AEA"/>
    <w:rsid w:val="00125B98"/>
    <w:rsid w:val="00127D1A"/>
    <w:rsid w:val="00130826"/>
    <w:rsid w:val="00134A1B"/>
    <w:rsid w:val="001416B5"/>
    <w:rsid w:val="00141925"/>
    <w:rsid w:val="00146D40"/>
    <w:rsid w:val="001574F1"/>
    <w:rsid w:val="00160F76"/>
    <w:rsid w:val="0016275A"/>
    <w:rsid w:val="00163C3B"/>
    <w:rsid w:val="00165D4B"/>
    <w:rsid w:val="00166124"/>
    <w:rsid w:val="0016658D"/>
    <w:rsid w:val="001717E6"/>
    <w:rsid w:val="00173B05"/>
    <w:rsid w:val="00174F5B"/>
    <w:rsid w:val="00183142"/>
    <w:rsid w:val="00183C43"/>
    <w:rsid w:val="00193885"/>
    <w:rsid w:val="001A04B1"/>
    <w:rsid w:val="001A0653"/>
    <w:rsid w:val="001A130E"/>
    <w:rsid w:val="001A1D7F"/>
    <w:rsid w:val="001A3140"/>
    <w:rsid w:val="001A639F"/>
    <w:rsid w:val="001B0AB1"/>
    <w:rsid w:val="001B5A05"/>
    <w:rsid w:val="001B7744"/>
    <w:rsid w:val="001C0003"/>
    <w:rsid w:val="001C04C3"/>
    <w:rsid w:val="001C4221"/>
    <w:rsid w:val="001C5C8B"/>
    <w:rsid w:val="001C7F8B"/>
    <w:rsid w:val="001D12F1"/>
    <w:rsid w:val="001D42A7"/>
    <w:rsid w:val="001D70BB"/>
    <w:rsid w:val="001E0700"/>
    <w:rsid w:val="001E1499"/>
    <w:rsid w:val="001E2379"/>
    <w:rsid w:val="001E6A48"/>
    <w:rsid w:val="001E7CFF"/>
    <w:rsid w:val="001F2387"/>
    <w:rsid w:val="001F252E"/>
    <w:rsid w:val="001F2BC3"/>
    <w:rsid w:val="001F522D"/>
    <w:rsid w:val="001F5D48"/>
    <w:rsid w:val="001F79FD"/>
    <w:rsid w:val="0020089E"/>
    <w:rsid w:val="0020091C"/>
    <w:rsid w:val="00200A5F"/>
    <w:rsid w:val="0020190D"/>
    <w:rsid w:val="00206968"/>
    <w:rsid w:val="00207172"/>
    <w:rsid w:val="00207C76"/>
    <w:rsid w:val="00207FA8"/>
    <w:rsid w:val="00211E8C"/>
    <w:rsid w:val="002131B9"/>
    <w:rsid w:val="00213588"/>
    <w:rsid w:val="002137CC"/>
    <w:rsid w:val="00213A02"/>
    <w:rsid w:val="00214E51"/>
    <w:rsid w:val="002153EE"/>
    <w:rsid w:val="00215D78"/>
    <w:rsid w:val="00216223"/>
    <w:rsid w:val="00217342"/>
    <w:rsid w:val="0021738E"/>
    <w:rsid w:val="00221A3D"/>
    <w:rsid w:val="00221C85"/>
    <w:rsid w:val="0022214E"/>
    <w:rsid w:val="00222C7C"/>
    <w:rsid w:val="00226621"/>
    <w:rsid w:val="00227519"/>
    <w:rsid w:val="00227585"/>
    <w:rsid w:val="0022785E"/>
    <w:rsid w:val="00230CFD"/>
    <w:rsid w:val="00232359"/>
    <w:rsid w:val="002340C8"/>
    <w:rsid w:val="002352E8"/>
    <w:rsid w:val="00237C07"/>
    <w:rsid w:val="0024104B"/>
    <w:rsid w:val="002428B9"/>
    <w:rsid w:val="0025456A"/>
    <w:rsid w:val="00255715"/>
    <w:rsid w:val="002561FB"/>
    <w:rsid w:val="00262823"/>
    <w:rsid w:val="0026666F"/>
    <w:rsid w:val="002712C1"/>
    <w:rsid w:val="00273571"/>
    <w:rsid w:val="00274711"/>
    <w:rsid w:val="00280D1C"/>
    <w:rsid w:val="00282378"/>
    <w:rsid w:val="00283970"/>
    <w:rsid w:val="00284F60"/>
    <w:rsid w:val="00285587"/>
    <w:rsid w:val="00291033"/>
    <w:rsid w:val="00293381"/>
    <w:rsid w:val="0029409F"/>
    <w:rsid w:val="0029481E"/>
    <w:rsid w:val="00294FCC"/>
    <w:rsid w:val="00295395"/>
    <w:rsid w:val="0029675E"/>
    <w:rsid w:val="002A1B5C"/>
    <w:rsid w:val="002A2398"/>
    <w:rsid w:val="002A3B66"/>
    <w:rsid w:val="002A5CC3"/>
    <w:rsid w:val="002B0F75"/>
    <w:rsid w:val="002B200A"/>
    <w:rsid w:val="002B2F52"/>
    <w:rsid w:val="002B5D93"/>
    <w:rsid w:val="002C1DE8"/>
    <w:rsid w:val="002C2ED0"/>
    <w:rsid w:val="002C423B"/>
    <w:rsid w:val="002C4681"/>
    <w:rsid w:val="002C5B97"/>
    <w:rsid w:val="002C6E7F"/>
    <w:rsid w:val="002D0348"/>
    <w:rsid w:val="002D29EC"/>
    <w:rsid w:val="002D3EE5"/>
    <w:rsid w:val="002E15A0"/>
    <w:rsid w:val="002E4CC2"/>
    <w:rsid w:val="002E5A17"/>
    <w:rsid w:val="002E5B6C"/>
    <w:rsid w:val="002E7474"/>
    <w:rsid w:val="002F06BB"/>
    <w:rsid w:val="002F54A8"/>
    <w:rsid w:val="002F606B"/>
    <w:rsid w:val="002F69ED"/>
    <w:rsid w:val="002F73FF"/>
    <w:rsid w:val="00300D08"/>
    <w:rsid w:val="00300EBE"/>
    <w:rsid w:val="00302369"/>
    <w:rsid w:val="00302BC9"/>
    <w:rsid w:val="003140D3"/>
    <w:rsid w:val="0031644C"/>
    <w:rsid w:val="00316884"/>
    <w:rsid w:val="00316EB0"/>
    <w:rsid w:val="00320C20"/>
    <w:rsid w:val="00321A97"/>
    <w:rsid w:val="003235F9"/>
    <w:rsid w:val="003265F7"/>
    <w:rsid w:val="00327A04"/>
    <w:rsid w:val="00331B2B"/>
    <w:rsid w:val="00341D20"/>
    <w:rsid w:val="00350F3C"/>
    <w:rsid w:val="00351076"/>
    <w:rsid w:val="003515FF"/>
    <w:rsid w:val="003531EB"/>
    <w:rsid w:val="00357AD2"/>
    <w:rsid w:val="00362937"/>
    <w:rsid w:val="0036325E"/>
    <w:rsid w:val="0036397D"/>
    <w:rsid w:val="00364D68"/>
    <w:rsid w:val="00365439"/>
    <w:rsid w:val="00373B20"/>
    <w:rsid w:val="003759F1"/>
    <w:rsid w:val="003765DE"/>
    <w:rsid w:val="003765F1"/>
    <w:rsid w:val="00376C14"/>
    <w:rsid w:val="003825E8"/>
    <w:rsid w:val="00386477"/>
    <w:rsid w:val="00392705"/>
    <w:rsid w:val="00395CBC"/>
    <w:rsid w:val="00395DE1"/>
    <w:rsid w:val="00396061"/>
    <w:rsid w:val="003A09F2"/>
    <w:rsid w:val="003A34ED"/>
    <w:rsid w:val="003B0DE2"/>
    <w:rsid w:val="003B3EC0"/>
    <w:rsid w:val="003B771D"/>
    <w:rsid w:val="003C17CE"/>
    <w:rsid w:val="003C33F5"/>
    <w:rsid w:val="003C69AB"/>
    <w:rsid w:val="003C729B"/>
    <w:rsid w:val="003D08C2"/>
    <w:rsid w:val="003D1C36"/>
    <w:rsid w:val="003D5D44"/>
    <w:rsid w:val="003E056B"/>
    <w:rsid w:val="003E2B8F"/>
    <w:rsid w:val="003E35C9"/>
    <w:rsid w:val="003E6861"/>
    <w:rsid w:val="003E68C8"/>
    <w:rsid w:val="003F4019"/>
    <w:rsid w:val="00401235"/>
    <w:rsid w:val="00410318"/>
    <w:rsid w:val="00415D60"/>
    <w:rsid w:val="00415EE3"/>
    <w:rsid w:val="00416B16"/>
    <w:rsid w:val="0041746F"/>
    <w:rsid w:val="004216D5"/>
    <w:rsid w:val="0042239E"/>
    <w:rsid w:val="004253D2"/>
    <w:rsid w:val="004262F4"/>
    <w:rsid w:val="00426912"/>
    <w:rsid w:val="0043092B"/>
    <w:rsid w:val="004324C5"/>
    <w:rsid w:val="00433EE4"/>
    <w:rsid w:val="00434AC6"/>
    <w:rsid w:val="00436751"/>
    <w:rsid w:val="0043791A"/>
    <w:rsid w:val="00441531"/>
    <w:rsid w:val="0044260C"/>
    <w:rsid w:val="00444242"/>
    <w:rsid w:val="00447330"/>
    <w:rsid w:val="00450253"/>
    <w:rsid w:val="004503FD"/>
    <w:rsid w:val="00450B9E"/>
    <w:rsid w:val="0045257F"/>
    <w:rsid w:val="00453A8C"/>
    <w:rsid w:val="004551F5"/>
    <w:rsid w:val="00456057"/>
    <w:rsid w:val="0046302A"/>
    <w:rsid w:val="00463B53"/>
    <w:rsid w:val="00464BDF"/>
    <w:rsid w:val="00465A48"/>
    <w:rsid w:val="00467A8D"/>
    <w:rsid w:val="0047291F"/>
    <w:rsid w:val="004759F4"/>
    <w:rsid w:val="00482FFB"/>
    <w:rsid w:val="0048585A"/>
    <w:rsid w:val="00487A63"/>
    <w:rsid w:val="004904E1"/>
    <w:rsid w:val="00492E53"/>
    <w:rsid w:val="004931F4"/>
    <w:rsid w:val="00493922"/>
    <w:rsid w:val="004954A4"/>
    <w:rsid w:val="00497519"/>
    <w:rsid w:val="00497F5E"/>
    <w:rsid w:val="004A0880"/>
    <w:rsid w:val="004A2240"/>
    <w:rsid w:val="004A54DA"/>
    <w:rsid w:val="004A782B"/>
    <w:rsid w:val="004B3095"/>
    <w:rsid w:val="004B3254"/>
    <w:rsid w:val="004B4AA3"/>
    <w:rsid w:val="004B5C3D"/>
    <w:rsid w:val="004B796D"/>
    <w:rsid w:val="004C163E"/>
    <w:rsid w:val="004C267A"/>
    <w:rsid w:val="004C2B82"/>
    <w:rsid w:val="004C3231"/>
    <w:rsid w:val="004C38CF"/>
    <w:rsid w:val="004C6B44"/>
    <w:rsid w:val="004C71AB"/>
    <w:rsid w:val="004E67B7"/>
    <w:rsid w:val="004E6AB8"/>
    <w:rsid w:val="004F0EF0"/>
    <w:rsid w:val="004F1F03"/>
    <w:rsid w:val="004F2703"/>
    <w:rsid w:val="004F4459"/>
    <w:rsid w:val="004F5ADB"/>
    <w:rsid w:val="0050478F"/>
    <w:rsid w:val="00506070"/>
    <w:rsid w:val="00513DCB"/>
    <w:rsid w:val="0051485F"/>
    <w:rsid w:val="0051746C"/>
    <w:rsid w:val="00517C47"/>
    <w:rsid w:val="005222E2"/>
    <w:rsid w:val="005229DD"/>
    <w:rsid w:val="00530FC5"/>
    <w:rsid w:val="00533268"/>
    <w:rsid w:val="005347F4"/>
    <w:rsid w:val="00535D36"/>
    <w:rsid w:val="00537D84"/>
    <w:rsid w:val="00540498"/>
    <w:rsid w:val="0054054E"/>
    <w:rsid w:val="00542C0F"/>
    <w:rsid w:val="00545009"/>
    <w:rsid w:val="005515A4"/>
    <w:rsid w:val="00551CCF"/>
    <w:rsid w:val="005530EA"/>
    <w:rsid w:val="00557003"/>
    <w:rsid w:val="00565C15"/>
    <w:rsid w:val="00566FC2"/>
    <w:rsid w:val="00574A32"/>
    <w:rsid w:val="005753A4"/>
    <w:rsid w:val="00580EC6"/>
    <w:rsid w:val="00581C80"/>
    <w:rsid w:val="005824BE"/>
    <w:rsid w:val="00586647"/>
    <w:rsid w:val="00587E6A"/>
    <w:rsid w:val="0059232B"/>
    <w:rsid w:val="005934D1"/>
    <w:rsid w:val="00593570"/>
    <w:rsid w:val="0059358D"/>
    <w:rsid w:val="0059371B"/>
    <w:rsid w:val="00594933"/>
    <w:rsid w:val="005977CD"/>
    <w:rsid w:val="005A21F0"/>
    <w:rsid w:val="005A4189"/>
    <w:rsid w:val="005A7202"/>
    <w:rsid w:val="005A7A13"/>
    <w:rsid w:val="005B1EB4"/>
    <w:rsid w:val="005B2F2B"/>
    <w:rsid w:val="005B4CA5"/>
    <w:rsid w:val="005B5137"/>
    <w:rsid w:val="005C2DD7"/>
    <w:rsid w:val="005C30A8"/>
    <w:rsid w:val="005C3951"/>
    <w:rsid w:val="005C4BA1"/>
    <w:rsid w:val="005C4E32"/>
    <w:rsid w:val="005C646F"/>
    <w:rsid w:val="005C6965"/>
    <w:rsid w:val="005D17D2"/>
    <w:rsid w:val="005D4236"/>
    <w:rsid w:val="005D43C8"/>
    <w:rsid w:val="005D4B24"/>
    <w:rsid w:val="005D4D80"/>
    <w:rsid w:val="005D4E2A"/>
    <w:rsid w:val="005D65E8"/>
    <w:rsid w:val="005D7651"/>
    <w:rsid w:val="005E0007"/>
    <w:rsid w:val="005E2257"/>
    <w:rsid w:val="005E340F"/>
    <w:rsid w:val="005E3CC4"/>
    <w:rsid w:val="005E460D"/>
    <w:rsid w:val="005E730C"/>
    <w:rsid w:val="005F120B"/>
    <w:rsid w:val="005F1DF6"/>
    <w:rsid w:val="005F31F4"/>
    <w:rsid w:val="0060002D"/>
    <w:rsid w:val="006059CD"/>
    <w:rsid w:val="0060606E"/>
    <w:rsid w:val="00610553"/>
    <w:rsid w:val="00614235"/>
    <w:rsid w:val="00614FAF"/>
    <w:rsid w:val="00616A44"/>
    <w:rsid w:val="00620205"/>
    <w:rsid w:val="00620B74"/>
    <w:rsid w:val="00624B93"/>
    <w:rsid w:val="006251CC"/>
    <w:rsid w:val="0062742E"/>
    <w:rsid w:val="00630C08"/>
    <w:rsid w:val="0063334D"/>
    <w:rsid w:val="0063423E"/>
    <w:rsid w:val="00641A04"/>
    <w:rsid w:val="00642B62"/>
    <w:rsid w:val="006431C9"/>
    <w:rsid w:val="006437D8"/>
    <w:rsid w:val="00643E22"/>
    <w:rsid w:val="00645F5F"/>
    <w:rsid w:val="006477C5"/>
    <w:rsid w:val="00657223"/>
    <w:rsid w:val="006611A7"/>
    <w:rsid w:val="0066609A"/>
    <w:rsid w:val="0067420D"/>
    <w:rsid w:val="00681658"/>
    <w:rsid w:val="00683EF3"/>
    <w:rsid w:val="00687B91"/>
    <w:rsid w:val="00690284"/>
    <w:rsid w:val="00696C65"/>
    <w:rsid w:val="006A087D"/>
    <w:rsid w:val="006A556A"/>
    <w:rsid w:val="006A5FB3"/>
    <w:rsid w:val="006B1F97"/>
    <w:rsid w:val="006B7232"/>
    <w:rsid w:val="006B73FC"/>
    <w:rsid w:val="006C5898"/>
    <w:rsid w:val="006C6F94"/>
    <w:rsid w:val="006D410C"/>
    <w:rsid w:val="006D4970"/>
    <w:rsid w:val="006D521F"/>
    <w:rsid w:val="006D67F9"/>
    <w:rsid w:val="006E3FDD"/>
    <w:rsid w:val="006E4AB1"/>
    <w:rsid w:val="006E4FF8"/>
    <w:rsid w:val="006E6CB5"/>
    <w:rsid w:val="006F14B1"/>
    <w:rsid w:val="006F4C3A"/>
    <w:rsid w:val="006F6188"/>
    <w:rsid w:val="006F6462"/>
    <w:rsid w:val="007052E6"/>
    <w:rsid w:val="0070651B"/>
    <w:rsid w:val="00706AB5"/>
    <w:rsid w:val="00711FF4"/>
    <w:rsid w:val="00717B3A"/>
    <w:rsid w:val="00720707"/>
    <w:rsid w:val="00720B61"/>
    <w:rsid w:val="00724B84"/>
    <w:rsid w:val="007277B6"/>
    <w:rsid w:val="00736A1C"/>
    <w:rsid w:val="0073705D"/>
    <w:rsid w:val="00737B7F"/>
    <w:rsid w:val="00743079"/>
    <w:rsid w:val="00745524"/>
    <w:rsid w:val="00746B43"/>
    <w:rsid w:val="007475CD"/>
    <w:rsid w:val="00752874"/>
    <w:rsid w:val="00755F3B"/>
    <w:rsid w:val="007570FA"/>
    <w:rsid w:val="0075724E"/>
    <w:rsid w:val="007605CF"/>
    <w:rsid w:val="0076102E"/>
    <w:rsid w:val="00761478"/>
    <w:rsid w:val="007621B3"/>
    <w:rsid w:val="00765D00"/>
    <w:rsid w:val="00766834"/>
    <w:rsid w:val="0076698A"/>
    <w:rsid w:val="007676A9"/>
    <w:rsid w:val="007700F2"/>
    <w:rsid w:val="00773EA9"/>
    <w:rsid w:val="00774553"/>
    <w:rsid w:val="00775ECE"/>
    <w:rsid w:val="00783D7F"/>
    <w:rsid w:val="00790050"/>
    <w:rsid w:val="007931F9"/>
    <w:rsid w:val="0079380A"/>
    <w:rsid w:val="007968FA"/>
    <w:rsid w:val="007A310D"/>
    <w:rsid w:val="007B4488"/>
    <w:rsid w:val="007B6B55"/>
    <w:rsid w:val="007C1730"/>
    <w:rsid w:val="007D0F5F"/>
    <w:rsid w:val="007D28FE"/>
    <w:rsid w:val="007D63D9"/>
    <w:rsid w:val="007D6FDC"/>
    <w:rsid w:val="007E0B56"/>
    <w:rsid w:val="007E5340"/>
    <w:rsid w:val="007E647B"/>
    <w:rsid w:val="007E7078"/>
    <w:rsid w:val="007F078B"/>
    <w:rsid w:val="007F1AA5"/>
    <w:rsid w:val="007F50B4"/>
    <w:rsid w:val="007F5162"/>
    <w:rsid w:val="007F5A80"/>
    <w:rsid w:val="007F6F64"/>
    <w:rsid w:val="007F71A4"/>
    <w:rsid w:val="007F7DD3"/>
    <w:rsid w:val="008028A1"/>
    <w:rsid w:val="00803A0F"/>
    <w:rsid w:val="00806FC5"/>
    <w:rsid w:val="00814552"/>
    <w:rsid w:val="008153A6"/>
    <w:rsid w:val="008174B4"/>
    <w:rsid w:val="00824B74"/>
    <w:rsid w:val="00834D4B"/>
    <w:rsid w:val="00835529"/>
    <w:rsid w:val="0083681A"/>
    <w:rsid w:val="0083682F"/>
    <w:rsid w:val="0084153D"/>
    <w:rsid w:val="00845913"/>
    <w:rsid w:val="008478FD"/>
    <w:rsid w:val="0085004D"/>
    <w:rsid w:val="008502A2"/>
    <w:rsid w:val="008504B1"/>
    <w:rsid w:val="00855809"/>
    <w:rsid w:val="008579FC"/>
    <w:rsid w:val="00860FB5"/>
    <w:rsid w:val="00861C7C"/>
    <w:rsid w:val="00864E58"/>
    <w:rsid w:val="008663BA"/>
    <w:rsid w:val="00874100"/>
    <w:rsid w:val="00874AA0"/>
    <w:rsid w:val="0087736F"/>
    <w:rsid w:val="00877D18"/>
    <w:rsid w:val="00881894"/>
    <w:rsid w:val="008877D6"/>
    <w:rsid w:val="00887A89"/>
    <w:rsid w:val="008900D2"/>
    <w:rsid w:val="008915DA"/>
    <w:rsid w:val="00897DAB"/>
    <w:rsid w:val="008A434D"/>
    <w:rsid w:val="008A5283"/>
    <w:rsid w:val="008B210E"/>
    <w:rsid w:val="008B2287"/>
    <w:rsid w:val="008B4412"/>
    <w:rsid w:val="008B644A"/>
    <w:rsid w:val="008C0D29"/>
    <w:rsid w:val="008D2087"/>
    <w:rsid w:val="008D5DA9"/>
    <w:rsid w:val="008E1F3F"/>
    <w:rsid w:val="008E3576"/>
    <w:rsid w:val="008F27AB"/>
    <w:rsid w:val="008F2F37"/>
    <w:rsid w:val="00900D9F"/>
    <w:rsid w:val="00905908"/>
    <w:rsid w:val="0090739D"/>
    <w:rsid w:val="00916546"/>
    <w:rsid w:val="0091692C"/>
    <w:rsid w:val="009215FD"/>
    <w:rsid w:val="00923A7D"/>
    <w:rsid w:val="0093289F"/>
    <w:rsid w:val="0093637F"/>
    <w:rsid w:val="00936708"/>
    <w:rsid w:val="00937782"/>
    <w:rsid w:val="00937F9C"/>
    <w:rsid w:val="00941DBF"/>
    <w:rsid w:val="0094411E"/>
    <w:rsid w:val="00945A16"/>
    <w:rsid w:val="00946B31"/>
    <w:rsid w:val="00947501"/>
    <w:rsid w:val="00950390"/>
    <w:rsid w:val="00950CE1"/>
    <w:rsid w:val="0095151A"/>
    <w:rsid w:val="00953270"/>
    <w:rsid w:val="009651E6"/>
    <w:rsid w:val="00966380"/>
    <w:rsid w:val="00967CA0"/>
    <w:rsid w:val="009721F5"/>
    <w:rsid w:val="0097354E"/>
    <w:rsid w:val="009751FE"/>
    <w:rsid w:val="00981D61"/>
    <w:rsid w:val="00982510"/>
    <w:rsid w:val="0098485C"/>
    <w:rsid w:val="00984AEF"/>
    <w:rsid w:val="0098541D"/>
    <w:rsid w:val="00985AAF"/>
    <w:rsid w:val="00986257"/>
    <w:rsid w:val="00986755"/>
    <w:rsid w:val="00987B3A"/>
    <w:rsid w:val="009905B5"/>
    <w:rsid w:val="00991A2D"/>
    <w:rsid w:val="00993848"/>
    <w:rsid w:val="00994AB4"/>
    <w:rsid w:val="00996425"/>
    <w:rsid w:val="009A1D35"/>
    <w:rsid w:val="009A4697"/>
    <w:rsid w:val="009A64C7"/>
    <w:rsid w:val="009A77BD"/>
    <w:rsid w:val="009B3BD4"/>
    <w:rsid w:val="009B565F"/>
    <w:rsid w:val="009B7DA5"/>
    <w:rsid w:val="009C2D96"/>
    <w:rsid w:val="009C31A1"/>
    <w:rsid w:val="009C3419"/>
    <w:rsid w:val="009C4AF0"/>
    <w:rsid w:val="009C7C72"/>
    <w:rsid w:val="009D0543"/>
    <w:rsid w:val="009D3072"/>
    <w:rsid w:val="009D367F"/>
    <w:rsid w:val="009D537A"/>
    <w:rsid w:val="009E07DA"/>
    <w:rsid w:val="009E3D1B"/>
    <w:rsid w:val="009E7273"/>
    <w:rsid w:val="009F4E15"/>
    <w:rsid w:val="009F52F4"/>
    <w:rsid w:val="00A013CD"/>
    <w:rsid w:val="00A02C60"/>
    <w:rsid w:val="00A047CE"/>
    <w:rsid w:val="00A056A2"/>
    <w:rsid w:val="00A0751C"/>
    <w:rsid w:val="00A1292D"/>
    <w:rsid w:val="00A13C12"/>
    <w:rsid w:val="00A172A8"/>
    <w:rsid w:val="00A23BD0"/>
    <w:rsid w:val="00A251CA"/>
    <w:rsid w:val="00A277E4"/>
    <w:rsid w:val="00A32A27"/>
    <w:rsid w:val="00A32E38"/>
    <w:rsid w:val="00A34F21"/>
    <w:rsid w:val="00A36F6F"/>
    <w:rsid w:val="00A37ECE"/>
    <w:rsid w:val="00A424DA"/>
    <w:rsid w:val="00A47B61"/>
    <w:rsid w:val="00A518AC"/>
    <w:rsid w:val="00A52061"/>
    <w:rsid w:val="00A53A93"/>
    <w:rsid w:val="00A5665E"/>
    <w:rsid w:val="00A56B2B"/>
    <w:rsid w:val="00A572DC"/>
    <w:rsid w:val="00A62477"/>
    <w:rsid w:val="00A63962"/>
    <w:rsid w:val="00A64132"/>
    <w:rsid w:val="00A645C0"/>
    <w:rsid w:val="00A66256"/>
    <w:rsid w:val="00A679DE"/>
    <w:rsid w:val="00A71869"/>
    <w:rsid w:val="00A73852"/>
    <w:rsid w:val="00A766FA"/>
    <w:rsid w:val="00A76930"/>
    <w:rsid w:val="00A84E99"/>
    <w:rsid w:val="00A92A07"/>
    <w:rsid w:val="00A94988"/>
    <w:rsid w:val="00A97A24"/>
    <w:rsid w:val="00AA1B4E"/>
    <w:rsid w:val="00AB2278"/>
    <w:rsid w:val="00AB3F09"/>
    <w:rsid w:val="00AB46C2"/>
    <w:rsid w:val="00AB5632"/>
    <w:rsid w:val="00AB6512"/>
    <w:rsid w:val="00AC1D84"/>
    <w:rsid w:val="00AC5EA6"/>
    <w:rsid w:val="00AC7606"/>
    <w:rsid w:val="00AC7F27"/>
    <w:rsid w:val="00AD31AF"/>
    <w:rsid w:val="00AD4D63"/>
    <w:rsid w:val="00AE52BC"/>
    <w:rsid w:val="00AE5DD5"/>
    <w:rsid w:val="00AE791C"/>
    <w:rsid w:val="00AF0580"/>
    <w:rsid w:val="00AF2D77"/>
    <w:rsid w:val="00AF71A9"/>
    <w:rsid w:val="00B00EF2"/>
    <w:rsid w:val="00B06C2D"/>
    <w:rsid w:val="00B06C82"/>
    <w:rsid w:val="00B107F8"/>
    <w:rsid w:val="00B12417"/>
    <w:rsid w:val="00B207F7"/>
    <w:rsid w:val="00B25893"/>
    <w:rsid w:val="00B25C94"/>
    <w:rsid w:val="00B26412"/>
    <w:rsid w:val="00B27B9A"/>
    <w:rsid w:val="00B27CC1"/>
    <w:rsid w:val="00B30B9B"/>
    <w:rsid w:val="00B350F5"/>
    <w:rsid w:val="00B36955"/>
    <w:rsid w:val="00B43B83"/>
    <w:rsid w:val="00B457EB"/>
    <w:rsid w:val="00B45C3C"/>
    <w:rsid w:val="00B47D1B"/>
    <w:rsid w:val="00B50C1C"/>
    <w:rsid w:val="00B54525"/>
    <w:rsid w:val="00B54DE2"/>
    <w:rsid w:val="00B55F11"/>
    <w:rsid w:val="00B56096"/>
    <w:rsid w:val="00B562D5"/>
    <w:rsid w:val="00B569F4"/>
    <w:rsid w:val="00B612F4"/>
    <w:rsid w:val="00B61784"/>
    <w:rsid w:val="00B72414"/>
    <w:rsid w:val="00B76A2F"/>
    <w:rsid w:val="00B81BB8"/>
    <w:rsid w:val="00B81CF7"/>
    <w:rsid w:val="00B8222E"/>
    <w:rsid w:val="00B842DB"/>
    <w:rsid w:val="00B84C4A"/>
    <w:rsid w:val="00B85D0D"/>
    <w:rsid w:val="00B87CBD"/>
    <w:rsid w:val="00B906CC"/>
    <w:rsid w:val="00B949B9"/>
    <w:rsid w:val="00B94D8C"/>
    <w:rsid w:val="00B95154"/>
    <w:rsid w:val="00B95F71"/>
    <w:rsid w:val="00B964C9"/>
    <w:rsid w:val="00BA2784"/>
    <w:rsid w:val="00BA72AE"/>
    <w:rsid w:val="00BA7E2E"/>
    <w:rsid w:val="00BB12F7"/>
    <w:rsid w:val="00BB12F9"/>
    <w:rsid w:val="00BB3470"/>
    <w:rsid w:val="00BB660A"/>
    <w:rsid w:val="00BC1BC5"/>
    <w:rsid w:val="00BC2D93"/>
    <w:rsid w:val="00BC4690"/>
    <w:rsid w:val="00BD0813"/>
    <w:rsid w:val="00BD4162"/>
    <w:rsid w:val="00BE143D"/>
    <w:rsid w:val="00BE1CA1"/>
    <w:rsid w:val="00BE3591"/>
    <w:rsid w:val="00BE3599"/>
    <w:rsid w:val="00BE6FE6"/>
    <w:rsid w:val="00BF1AAB"/>
    <w:rsid w:val="00BF1E5B"/>
    <w:rsid w:val="00BF1F08"/>
    <w:rsid w:val="00BF2E0F"/>
    <w:rsid w:val="00BF2FA4"/>
    <w:rsid w:val="00BF5B36"/>
    <w:rsid w:val="00BF6182"/>
    <w:rsid w:val="00BF75E2"/>
    <w:rsid w:val="00C001AE"/>
    <w:rsid w:val="00C00780"/>
    <w:rsid w:val="00C039C8"/>
    <w:rsid w:val="00C03C33"/>
    <w:rsid w:val="00C03E98"/>
    <w:rsid w:val="00C04842"/>
    <w:rsid w:val="00C05885"/>
    <w:rsid w:val="00C065AF"/>
    <w:rsid w:val="00C06846"/>
    <w:rsid w:val="00C072BE"/>
    <w:rsid w:val="00C131ED"/>
    <w:rsid w:val="00C13A48"/>
    <w:rsid w:val="00C16181"/>
    <w:rsid w:val="00C216BE"/>
    <w:rsid w:val="00C21875"/>
    <w:rsid w:val="00C2276E"/>
    <w:rsid w:val="00C23F88"/>
    <w:rsid w:val="00C247F3"/>
    <w:rsid w:val="00C24A3E"/>
    <w:rsid w:val="00C300A9"/>
    <w:rsid w:val="00C308B1"/>
    <w:rsid w:val="00C3360A"/>
    <w:rsid w:val="00C34405"/>
    <w:rsid w:val="00C46356"/>
    <w:rsid w:val="00C50155"/>
    <w:rsid w:val="00C5088F"/>
    <w:rsid w:val="00C546DC"/>
    <w:rsid w:val="00C54BE8"/>
    <w:rsid w:val="00C55B87"/>
    <w:rsid w:val="00C6363C"/>
    <w:rsid w:val="00C7459C"/>
    <w:rsid w:val="00C76B27"/>
    <w:rsid w:val="00C83C85"/>
    <w:rsid w:val="00C85C27"/>
    <w:rsid w:val="00C93DBA"/>
    <w:rsid w:val="00C941B4"/>
    <w:rsid w:val="00C94EED"/>
    <w:rsid w:val="00C96CAB"/>
    <w:rsid w:val="00C97163"/>
    <w:rsid w:val="00CA7AE9"/>
    <w:rsid w:val="00CB39AA"/>
    <w:rsid w:val="00CB40DD"/>
    <w:rsid w:val="00CB4D46"/>
    <w:rsid w:val="00CC012F"/>
    <w:rsid w:val="00CC0836"/>
    <w:rsid w:val="00CC106E"/>
    <w:rsid w:val="00CC7BE5"/>
    <w:rsid w:val="00CE2590"/>
    <w:rsid w:val="00CE5EB2"/>
    <w:rsid w:val="00CE6364"/>
    <w:rsid w:val="00CE7C73"/>
    <w:rsid w:val="00CF53AD"/>
    <w:rsid w:val="00D023B0"/>
    <w:rsid w:val="00D04A0B"/>
    <w:rsid w:val="00D0526F"/>
    <w:rsid w:val="00D064C7"/>
    <w:rsid w:val="00D074AC"/>
    <w:rsid w:val="00D117F7"/>
    <w:rsid w:val="00D125F8"/>
    <w:rsid w:val="00D15808"/>
    <w:rsid w:val="00D21ACD"/>
    <w:rsid w:val="00D225DE"/>
    <w:rsid w:val="00D23693"/>
    <w:rsid w:val="00D256F3"/>
    <w:rsid w:val="00D26B39"/>
    <w:rsid w:val="00D2723A"/>
    <w:rsid w:val="00D30795"/>
    <w:rsid w:val="00D331FA"/>
    <w:rsid w:val="00D37559"/>
    <w:rsid w:val="00D428AB"/>
    <w:rsid w:val="00D42ADD"/>
    <w:rsid w:val="00D43EBC"/>
    <w:rsid w:val="00D4464A"/>
    <w:rsid w:val="00D446F4"/>
    <w:rsid w:val="00D46AB5"/>
    <w:rsid w:val="00D50551"/>
    <w:rsid w:val="00D5489F"/>
    <w:rsid w:val="00D55E04"/>
    <w:rsid w:val="00D6074F"/>
    <w:rsid w:val="00D62B0C"/>
    <w:rsid w:val="00D62C5C"/>
    <w:rsid w:val="00D65682"/>
    <w:rsid w:val="00D667EA"/>
    <w:rsid w:val="00D7456C"/>
    <w:rsid w:val="00D90065"/>
    <w:rsid w:val="00D91769"/>
    <w:rsid w:val="00D95ADD"/>
    <w:rsid w:val="00D96750"/>
    <w:rsid w:val="00DB01ED"/>
    <w:rsid w:val="00DB0239"/>
    <w:rsid w:val="00DB3416"/>
    <w:rsid w:val="00DB4EE7"/>
    <w:rsid w:val="00DB7F37"/>
    <w:rsid w:val="00DC6624"/>
    <w:rsid w:val="00DD585C"/>
    <w:rsid w:val="00DD5D83"/>
    <w:rsid w:val="00DE0160"/>
    <w:rsid w:val="00DE1EB6"/>
    <w:rsid w:val="00DE20F5"/>
    <w:rsid w:val="00DE2361"/>
    <w:rsid w:val="00DE315A"/>
    <w:rsid w:val="00DF0DFC"/>
    <w:rsid w:val="00DF1585"/>
    <w:rsid w:val="00DF3E9A"/>
    <w:rsid w:val="00DF495C"/>
    <w:rsid w:val="00E0081C"/>
    <w:rsid w:val="00E03BE5"/>
    <w:rsid w:val="00E0535B"/>
    <w:rsid w:val="00E06CC8"/>
    <w:rsid w:val="00E1276A"/>
    <w:rsid w:val="00E127A8"/>
    <w:rsid w:val="00E12E91"/>
    <w:rsid w:val="00E14CFE"/>
    <w:rsid w:val="00E221BF"/>
    <w:rsid w:val="00E24172"/>
    <w:rsid w:val="00E24B14"/>
    <w:rsid w:val="00E2552B"/>
    <w:rsid w:val="00E266D4"/>
    <w:rsid w:val="00E26F2D"/>
    <w:rsid w:val="00E30866"/>
    <w:rsid w:val="00E33167"/>
    <w:rsid w:val="00E335C8"/>
    <w:rsid w:val="00E37617"/>
    <w:rsid w:val="00E41690"/>
    <w:rsid w:val="00E43235"/>
    <w:rsid w:val="00E43DB0"/>
    <w:rsid w:val="00E44B27"/>
    <w:rsid w:val="00E4570D"/>
    <w:rsid w:val="00E459EB"/>
    <w:rsid w:val="00E54817"/>
    <w:rsid w:val="00E616E2"/>
    <w:rsid w:val="00E642FE"/>
    <w:rsid w:val="00E65DCA"/>
    <w:rsid w:val="00E7174B"/>
    <w:rsid w:val="00E73A8E"/>
    <w:rsid w:val="00E751B9"/>
    <w:rsid w:val="00E75CC2"/>
    <w:rsid w:val="00E75E33"/>
    <w:rsid w:val="00E77A9F"/>
    <w:rsid w:val="00E77E5D"/>
    <w:rsid w:val="00E82C8B"/>
    <w:rsid w:val="00E839C7"/>
    <w:rsid w:val="00E914ED"/>
    <w:rsid w:val="00E9500E"/>
    <w:rsid w:val="00E9750E"/>
    <w:rsid w:val="00EA0792"/>
    <w:rsid w:val="00EA339A"/>
    <w:rsid w:val="00EA39D9"/>
    <w:rsid w:val="00EA6DFE"/>
    <w:rsid w:val="00EB200C"/>
    <w:rsid w:val="00EB2904"/>
    <w:rsid w:val="00EB3D16"/>
    <w:rsid w:val="00EB5A92"/>
    <w:rsid w:val="00EC10F9"/>
    <w:rsid w:val="00EC2802"/>
    <w:rsid w:val="00EC554E"/>
    <w:rsid w:val="00ED29D6"/>
    <w:rsid w:val="00ED3325"/>
    <w:rsid w:val="00ED7F2A"/>
    <w:rsid w:val="00EE278B"/>
    <w:rsid w:val="00EE2848"/>
    <w:rsid w:val="00EE2892"/>
    <w:rsid w:val="00EE3DD5"/>
    <w:rsid w:val="00EE3F37"/>
    <w:rsid w:val="00EE4462"/>
    <w:rsid w:val="00EE478B"/>
    <w:rsid w:val="00EF1632"/>
    <w:rsid w:val="00EF1B3B"/>
    <w:rsid w:val="00EF2E92"/>
    <w:rsid w:val="00EF59E4"/>
    <w:rsid w:val="00F026DB"/>
    <w:rsid w:val="00F0548F"/>
    <w:rsid w:val="00F07C58"/>
    <w:rsid w:val="00F127FF"/>
    <w:rsid w:val="00F17FB0"/>
    <w:rsid w:val="00F207C8"/>
    <w:rsid w:val="00F216B3"/>
    <w:rsid w:val="00F21BA3"/>
    <w:rsid w:val="00F22EDF"/>
    <w:rsid w:val="00F22FE1"/>
    <w:rsid w:val="00F2681E"/>
    <w:rsid w:val="00F26D45"/>
    <w:rsid w:val="00F27A87"/>
    <w:rsid w:val="00F349A7"/>
    <w:rsid w:val="00F35640"/>
    <w:rsid w:val="00F4151D"/>
    <w:rsid w:val="00F44E0B"/>
    <w:rsid w:val="00F452B6"/>
    <w:rsid w:val="00F5038B"/>
    <w:rsid w:val="00F50D7D"/>
    <w:rsid w:val="00F54259"/>
    <w:rsid w:val="00F54B80"/>
    <w:rsid w:val="00F60B59"/>
    <w:rsid w:val="00F61EF0"/>
    <w:rsid w:val="00F67521"/>
    <w:rsid w:val="00F67713"/>
    <w:rsid w:val="00F70352"/>
    <w:rsid w:val="00F71307"/>
    <w:rsid w:val="00F7605B"/>
    <w:rsid w:val="00F77123"/>
    <w:rsid w:val="00F819EA"/>
    <w:rsid w:val="00F8335B"/>
    <w:rsid w:val="00F85CD5"/>
    <w:rsid w:val="00F93857"/>
    <w:rsid w:val="00F945D4"/>
    <w:rsid w:val="00FA2F10"/>
    <w:rsid w:val="00FA77EE"/>
    <w:rsid w:val="00FB037B"/>
    <w:rsid w:val="00FB0411"/>
    <w:rsid w:val="00FB3FF4"/>
    <w:rsid w:val="00FB6A7A"/>
    <w:rsid w:val="00FC0572"/>
    <w:rsid w:val="00FC0822"/>
    <w:rsid w:val="00FC1B19"/>
    <w:rsid w:val="00FC4BB9"/>
    <w:rsid w:val="00FC530A"/>
    <w:rsid w:val="00FC5512"/>
    <w:rsid w:val="00FC7052"/>
    <w:rsid w:val="00FD1F62"/>
    <w:rsid w:val="00FD6571"/>
    <w:rsid w:val="00FE175E"/>
    <w:rsid w:val="00FE1C6C"/>
    <w:rsid w:val="00FE21A3"/>
    <w:rsid w:val="00FE415C"/>
    <w:rsid w:val="00FE441F"/>
    <w:rsid w:val="00FE7236"/>
    <w:rsid w:val="00FE791B"/>
    <w:rsid w:val="00FF14B0"/>
    <w:rsid w:val="00FF2233"/>
    <w:rsid w:val="00FF5BD3"/>
    <w:rsid w:val="00FF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46C4D"/>
  <w15:docId w15:val="{E07DE4FB-FA4A-4255-8CA9-D1542C31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C8B"/>
    <w:pPr>
      <w:tabs>
        <w:tab w:val="center" w:pos="4153"/>
        <w:tab w:val="right" w:pos="8306"/>
      </w:tabs>
    </w:pPr>
  </w:style>
  <w:style w:type="paragraph" w:styleId="Footer">
    <w:name w:val="footer"/>
    <w:basedOn w:val="Normal"/>
    <w:rsid w:val="00E82C8B"/>
    <w:pPr>
      <w:tabs>
        <w:tab w:val="center" w:pos="4153"/>
        <w:tab w:val="right" w:pos="8306"/>
      </w:tabs>
    </w:pPr>
  </w:style>
  <w:style w:type="character" w:styleId="PageNumber">
    <w:name w:val="page number"/>
    <w:basedOn w:val="DefaultParagraphFont"/>
    <w:rsid w:val="00E82C8B"/>
  </w:style>
  <w:style w:type="numbering" w:customStyle="1" w:styleId="Style1">
    <w:name w:val="Style1"/>
    <w:rsid w:val="00232359"/>
    <w:pPr>
      <w:numPr>
        <w:numId w:val="1"/>
      </w:numPr>
    </w:pPr>
  </w:style>
  <w:style w:type="paragraph" w:styleId="ListParagraph">
    <w:name w:val="List Paragraph"/>
    <w:basedOn w:val="Normal"/>
    <w:uiPriority w:val="34"/>
    <w:qFormat/>
    <w:rsid w:val="00A172A8"/>
    <w:pPr>
      <w:ind w:left="720"/>
    </w:pPr>
  </w:style>
  <w:style w:type="character" w:styleId="Hyperlink">
    <w:name w:val="Hyperlink"/>
    <w:rsid w:val="00752874"/>
    <w:rPr>
      <w:color w:val="0000FF"/>
      <w:u w:val="single"/>
    </w:rPr>
  </w:style>
  <w:style w:type="paragraph" w:styleId="BalloonText">
    <w:name w:val="Balloon Text"/>
    <w:basedOn w:val="Normal"/>
    <w:link w:val="BalloonTextChar"/>
    <w:rsid w:val="004216D5"/>
    <w:rPr>
      <w:rFonts w:ascii="Tahoma" w:hAnsi="Tahoma" w:cs="Tahoma"/>
      <w:sz w:val="16"/>
      <w:szCs w:val="16"/>
    </w:rPr>
  </w:style>
  <w:style w:type="character" w:customStyle="1" w:styleId="BalloonTextChar">
    <w:name w:val="Balloon Text Char"/>
    <w:link w:val="BalloonText"/>
    <w:rsid w:val="004216D5"/>
    <w:rPr>
      <w:rFonts w:ascii="Tahoma" w:hAnsi="Tahoma" w:cs="Tahoma"/>
      <w:sz w:val="16"/>
      <w:szCs w:val="16"/>
    </w:rPr>
  </w:style>
  <w:style w:type="paragraph" w:customStyle="1" w:styleId="Default">
    <w:name w:val="Default"/>
    <w:rsid w:val="00E335C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452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483">
      <w:bodyDiv w:val="1"/>
      <w:marLeft w:val="0"/>
      <w:marRight w:val="0"/>
      <w:marTop w:val="0"/>
      <w:marBottom w:val="0"/>
      <w:divBdr>
        <w:top w:val="none" w:sz="0" w:space="0" w:color="auto"/>
        <w:left w:val="none" w:sz="0" w:space="0" w:color="auto"/>
        <w:bottom w:val="none" w:sz="0" w:space="0" w:color="auto"/>
        <w:right w:val="none" w:sz="0" w:space="0" w:color="auto"/>
      </w:divBdr>
    </w:div>
    <w:div w:id="598835046">
      <w:bodyDiv w:val="1"/>
      <w:marLeft w:val="0"/>
      <w:marRight w:val="0"/>
      <w:marTop w:val="0"/>
      <w:marBottom w:val="0"/>
      <w:divBdr>
        <w:top w:val="none" w:sz="0" w:space="0" w:color="auto"/>
        <w:left w:val="none" w:sz="0" w:space="0" w:color="auto"/>
        <w:bottom w:val="none" w:sz="0" w:space="0" w:color="auto"/>
        <w:right w:val="none" w:sz="0" w:space="0" w:color="auto"/>
      </w:divBdr>
    </w:div>
    <w:div w:id="617177000">
      <w:bodyDiv w:val="1"/>
      <w:marLeft w:val="0"/>
      <w:marRight w:val="0"/>
      <w:marTop w:val="0"/>
      <w:marBottom w:val="0"/>
      <w:divBdr>
        <w:top w:val="none" w:sz="0" w:space="0" w:color="auto"/>
        <w:left w:val="none" w:sz="0" w:space="0" w:color="auto"/>
        <w:bottom w:val="none" w:sz="0" w:space="0" w:color="auto"/>
        <w:right w:val="none" w:sz="0" w:space="0" w:color="auto"/>
      </w:divBdr>
    </w:div>
    <w:div w:id="642274312">
      <w:bodyDiv w:val="1"/>
      <w:marLeft w:val="0"/>
      <w:marRight w:val="0"/>
      <w:marTop w:val="0"/>
      <w:marBottom w:val="0"/>
      <w:divBdr>
        <w:top w:val="none" w:sz="0" w:space="0" w:color="auto"/>
        <w:left w:val="none" w:sz="0" w:space="0" w:color="auto"/>
        <w:bottom w:val="none" w:sz="0" w:space="0" w:color="auto"/>
        <w:right w:val="none" w:sz="0" w:space="0" w:color="auto"/>
      </w:divBdr>
    </w:div>
    <w:div w:id="672562564">
      <w:bodyDiv w:val="1"/>
      <w:marLeft w:val="0"/>
      <w:marRight w:val="0"/>
      <w:marTop w:val="0"/>
      <w:marBottom w:val="0"/>
      <w:divBdr>
        <w:top w:val="none" w:sz="0" w:space="0" w:color="auto"/>
        <w:left w:val="none" w:sz="0" w:space="0" w:color="auto"/>
        <w:bottom w:val="none" w:sz="0" w:space="0" w:color="auto"/>
        <w:right w:val="none" w:sz="0" w:space="0" w:color="auto"/>
      </w:divBdr>
    </w:div>
    <w:div w:id="686174084">
      <w:bodyDiv w:val="1"/>
      <w:marLeft w:val="0"/>
      <w:marRight w:val="0"/>
      <w:marTop w:val="0"/>
      <w:marBottom w:val="0"/>
      <w:divBdr>
        <w:top w:val="none" w:sz="0" w:space="0" w:color="auto"/>
        <w:left w:val="none" w:sz="0" w:space="0" w:color="auto"/>
        <w:bottom w:val="none" w:sz="0" w:space="0" w:color="auto"/>
        <w:right w:val="none" w:sz="0" w:space="0" w:color="auto"/>
      </w:divBdr>
    </w:div>
    <w:div w:id="867108148">
      <w:bodyDiv w:val="1"/>
      <w:marLeft w:val="0"/>
      <w:marRight w:val="0"/>
      <w:marTop w:val="0"/>
      <w:marBottom w:val="0"/>
      <w:divBdr>
        <w:top w:val="none" w:sz="0" w:space="0" w:color="auto"/>
        <w:left w:val="none" w:sz="0" w:space="0" w:color="auto"/>
        <w:bottom w:val="none" w:sz="0" w:space="0" w:color="auto"/>
        <w:right w:val="none" w:sz="0" w:space="0" w:color="auto"/>
      </w:divBdr>
    </w:div>
    <w:div w:id="955215499">
      <w:bodyDiv w:val="1"/>
      <w:marLeft w:val="0"/>
      <w:marRight w:val="0"/>
      <w:marTop w:val="0"/>
      <w:marBottom w:val="0"/>
      <w:divBdr>
        <w:top w:val="none" w:sz="0" w:space="0" w:color="auto"/>
        <w:left w:val="none" w:sz="0" w:space="0" w:color="auto"/>
        <w:bottom w:val="none" w:sz="0" w:space="0" w:color="auto"/>
        <w:right w:val="none" w:sz="0" w:space="0" w:color="auto"/>
      </w:divBdr>
    </w:div>
    <w:div w:id="1015225826">
      <w:bodyDiv w:val="1"/>
      <w:marLeft w:val="0"/>
      <w:marRight w:val="0"/>
      <w:marTop w:val="0"/>
      <w:marBottom w:val="0"/>
      <w:divBdr>
        <w:top w:val="none" w:sz="0" w:space="0" w:color="auto"/>
        <w:left w:val="none" w:sz="0" w:space="0" w:color="auto"/>
        <w:bottom w:val="none" w:sz="0" w:space="0" w:color="auto"/>
        <w:right w:val="none" w:sz="0" w:space="0" w:color="auto"/>
      </w:divBdr>
    </w:div>
    <w:div w:id="1140924963">
      <w:bodyDiv w:val="1"/>
      <w:marLeft w:val="0"/>
      <w:marRight w:val="0"/>
      <w:marTop w:val="0"/>
      <w:marBottom w:val="0"/>
      <w:divBdr>
        <w:top w:val="none" w:sz="0" w:space="0" w:color="auto"/>
        <w:left w:val="none" w:sz="0" w:space="0" w:color="auto"/>
        <w:bottom w:val="none" w:sz="0" w:space="0" w:color="auto"/>
        <w:right w:val="none" w:sz="0" w:space="0" w:color="auto"/>
      </w:divBdr>
    </w:div>
    <w:div w:id="1465848158">
      <w:bodyDiv w:val="1"/>
      <w:marLeft w:val="0"/>
      <w:marRight w:val="0"/>
      <w:marTop w:val="0"/>
      <w:marBottom w:val="0"/>
      <w:divBdr>
        <w:top w:val="none" w:sz="0" w:space="0" w:color="auto"/>
        <w:left w:val="none" w:sz="0" w:space="0" w:color="auto"/>
        <w:bottom w:val="none" w:sz="0" w:space="0" w:color="auto"/>
        <w:right w:val="none" w:sz="0" w:space="0" w:color="auto"/>
      </w:divBdr>
    </w:div>
    <w:div w:id="1547328657">
      <w:bodyDiv w:val="1"/>
      <w:marLeft w:val="0"/>
      <w:marRight w:val="0"/>
      <w:marTop w:val="0"/>
      <w:marBottom w:val="0"/>
      <w:divBdr>
        <w:top w:val="none" w:sz="0" w:space="0" w:color="auto"/>
        <w:left w:val="none" w:sz="0" w:space="0" w:color="auto"/>
        <w:bottom w:val="none" w:sz="0" w:space="0" w:color="auto"/>
        <w:right w:val="none" w:sz="0" w:space="0" w:color="auto"/>
      </w:divBdr>
    </w:div>
    <w:div w:id="1732732870">
      <w:bodyDiv w:val="1"/>
      <w:marLeft w:val="0"/>
      <w:marRight w:val="0"/>
      <w:marTop w:val="0"/>
      <w:marBottom w:val="0"/>
      <w:divBdr>
        <w:top w:val="none" w:sz="0" w:space="0" w:color="auto"/>
        <w:left w:val="none" w:sz="0" w:space="0" w:color="auto"/>
        <w:bottom w:val="none" w:sz="0" w:space="0" w:color="auto"/>
        <w:right w:val="none" w:sz="0" w:space="0" w:color="auto"/>
      </w:divBdr>
    </w:div>
    <w:div w:id="1825315837">
      <w:bodyDiv w:val="1"/>
      <w:marLeft w:val="0"/>
      <w:marRight w:val="0"/>
      <w:marTop w:val="0"/>
      <w:marBottom w:val="0"/>
      <w:divBdr>
        <w:top w:val="none" w:sz="0" w:space="0" w:color="auto"/>
        <w:left w:val="none" w:sz="0" w:space="0" w:color="auto"/>
        <w:bottom w:val="none" w:sz="0" w:space="0" w:color="auto"/>
        <w:right w:val="none" w:sz="0" w:space="0" w:color="auto"/>
      </w:divBdr>
    </w:div>
    <w:div w:id="18684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4AFB-813E-4423-91DC-D85DD0C0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7569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New Buckenham Parish Council</vt:lpstr>
    </vt:vector>
  </TitlesOfParts>
  <Company>Norfolk &amp; Norwich University NHS Foundation Trust</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Buckenham Parish Council</dc:title>
  <dc:creator>Hilary Clutten</dc:creator>
  <cp:lastModifiedBy>Angela Thornton</cp:lastModifiedBy>
  <cp:revision>2</cp:revision>
  <cp:lastPrinted>2022-04-24T06:27:00Z</cp:lastPrinted>
  <dcterms:created xsi:type="dcterms:W3CDTF">2022-04-25T12:56:00Z</dcterms:created>
  <dcterms:modified xsi:type="dcterms:W3CDTF">2022-04-25T12:56:00Z</dcterms:modified>
</cp:coreProperties>
</file>